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024C4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12DF7236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212D3099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5DAE3326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7EED2346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6A6F38E7" w14:textId="77777777" w:rsidR="00762E08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МЕТОДИЧЕСКИЕ УКАЗАНИЯ</w:t>
      </w:r>
    </w:p>
    <w:p w14:paraId="47E6D527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к выполнению контрольной работы</w:t>
      </w:r>
    </w:p>
    <w:p w14:paraId="7D8C0DD5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по курсу</w:t>
      </w:r>
    </w:p>
    <w:p w14:paraId="00FBAE53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«Вычислительные машины, системы и сети»</w:t>
      </w:r>
    </w:p>
    <w:p w14:paraId="525B6910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17DA6C86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1820A3A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64CF19BA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781AD96C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913F0CE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>
        <w:rPr>
          <w:rFonts w:ascii="Times New Roman" w:hAnsi="Times New Roman" w:cs="Times New Roman"/>
          <w:sz w:val="48"/>
          <w:szCs w:val="48"/>
        </w:rPr>
        <w:t>Ростов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 н/Д</w:t>
      </w:r>
    </w:p>
    <w:p w14:paraId="4D09F051" w14:textId="3ADF59BC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</w:t>
      </w:r>
      <w:r w:rsidR="00B92C64">
        <w:rPr>
          <w:rFonts w:ascii="Times New Roman" w:hAnsi="Times New Roman" w:cs="Times New Roman"/>
          <w:sz w:val="48"/>
          <w:szCs w:val="48"/>
        </w:rPr>
        <w:t>24</w:t>
      </w:r>
    </w:p>
    <w:p w14:paraId="11553955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0D85268F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24E3A9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A3EAE93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1BC119F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6FCE0E6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E4C8CC1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C0A09A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DDE21A3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08A1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14:paraId="4DBD676B" w14:textId="77777777" w:rsidR="00DF0484" w:rsidRDefault="00DF0484" w:rsidP="00DF04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63561CA" w14:textId="00FA750A" w:rsidR="00DF0484" w:rsidRDefault="00934764" w:rsidP="00DF04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Методические указания</w:t>
      </w:r>
      <w:r w:rsidR="00DF0484">
        <w:rPr>
          <w:rFonts w:ascii="Times New Roman" w:hAnsi="Times New Roman" w:cs="Times New Roman"/>
          <w:sz w:val="28"/>
          <w:szCs w:val="28"/>
        </w:rPr>
        <w:t xml:space="preserve"> к выполнению контрольной работы по дисциплине «Вычислительные машины, системы и сети». Выполнение работы предполагает изучение основных разделов курса в форме</w:t>
      </w:r>
      <w:r>
        <w:rPr>
          <w:rFonts w:ascii="Times New Roman" w:hAnsi="Times New Roman" w:cs="Times New Roman"/>
          <w:sz w:val="28"/>
          <w:szCs w:val="28"/>
        </w:rPr>
        <w:t xml:space="preserve"> реферативных ответов на вопросы задания и решения задач по статической маршрутизации в локальных вычислительных сетях.</w:t>
      </w:r>
      <w:r w:rsidR="00DF0484">
        <w:rPr>
          <w:rFonts w:ascii="Times New Roman" w:hAnsi="Times New Roman" w:cs="Times New Roman"/>
          <w:sz w:val="28"/>
          <w:szCs w:val="28"/>
        </w:rPr>
        <w:t xml:space="preserve"> Методическое пособие предназначено для студентов заочной формы обучения по направлению </w:t>
      </w:r>
      <w:r w:rsidR="00B92C64">
        <w:rPr>
          <w:rFonts w:ascii="Times New Roman" w:hAnsi="Times New Roman" w:cs="Times New Roman"/>
          <w:sz w:val="28"/>
          <w:szCs w:val="28"/>
        </w:rPr>
        <w:t>15.04.04</w:t>
      </w:r>
      <w:r w:rsidR="00DF0484">
        <w:rPr>
          <w:rFonts w:ascii="Times New Roman" w:hAnsi="Times New Roman" w:cs="Times New Roman"/>
          <w:sz w:val="28"/>
          <w:szCs w:val="28"/>
        </w:rPr>
        <w:t xml:space="preserve"> «Автоматизация технологических процессов и производств».</w:t>
      </w:r>
    </w:p>
    <w:p w14:paraId="78F56E20" w14:textId="77777777" w:rsidR="00DF0484" w:rsidRDefault="00DF048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7A8EC977" w14:textId="77777777" w:rsidR="00934764" w:rsidRDefault="0093476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52D3E692" w14:textId="77777777" w:rsidR="00934764" w:rsidRDefault="0093476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2641511F" w14:textId="77777777" w:rsidR="00934764" w:rsidRDefault="0093476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2D1E32F" w14:textId="77777777" w:rsidR="00934764" w:rsidRDefault="0093476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39056282" w14:textId="77777777" w:rsidR="00934764" w:rsidRDefault="0093476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1EA0E64D" w14:textId="77777777" w:rsidR="00934764" w:rsidRDefault="0093476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1DAFDFFB" w14:textId="77777777" w:rsidR="00934764" w:rsidRDefault="00934764" w:rsidP="00DF0484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7F306903" w14:textId="77777777" w:rsidR="00736D6A" w:rsidRDefault="00736D6A" w:rsidP="00934764">
      <w:pPr>
        <w:rPr>
          <w:rFonts w:ascii="Times New Roman" w:hAnsi="Times New Roman" w:cs="Times New Roman"/>
          <w:sz w:val="44"/>
          <w:szCs w:val="44"/>
        </w:rPr>
      </w:pPr>
    </w:p>
    <w:p w14:paraId="7F398734" w14:textId="77777777" w:rsidR="00736D6A" w:rsidRDefault="00736D6A" w:rsidP="00934764">
      <w:pPr>
        <w:rPr>
          <w:rFonts w:ascii="Times New Roman" w:hAnsi="Times New Roman" w:cs="Times New Roman"/>
          <w:sz w:val="44"/>
          <w:szCs w:val="44"/>
        </w:rPr>
      </w:pPr>
    </w:p>
    <w:p w14:paraId="5D04E47A" w14:textId="77777777" w:rsidR="00736D6A" w:rsidRDefault="00736D6A" w:rsidP="00934764">
      <w:pPr>
        <w:rPr>
          <w:rFonts w:ascii="Times New Roman" w:hAnsi="Times New Roman" w:cs="Times New Roman"/>
          <w:sz w:val="44"/>
          <w:szCs w:val="44"/>
        </w:rPr>
      </w:pPr>
    </w:p>
    <w:p w14:paraId="1FBE0FA3" w14:textId="77777777" w:rsidR="00736D6A" w:rsidRDefault="00736D6A" w:rsidP="00934764">
      <w:pPr>
        <w:rPr>
          <w:rFonts w:ascii="Times New Roman" w:hAnsi="Times New Roman" w:cs="Times New Roman"/>
          <w:sz w:val="44"/>
          <w:szCs w:val="44"/>
        </w:rPr>
      </w:pPr>
    </w:p>
    <w:p w14:paraId="596AA898" w14:textId="77777777" w:rsidR="00934764" w:rsidRDefault="00934764" w:rsidP="00934764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Содержание</w:t>
      </w:r>
    </w:p>
    <w:p w14:paraId="6BD2BAE3" w14:textId="77777777" w:rsidR="00934764" w:rsidRDefault="00934764" w:rsidP="00934764">
      <w:pPr>
        <w:rPr>
          <w:rFonts w:ascii="Times New Roman" w:hAnsi="Times New Roman" w:cs="Times New Roman"/>
          <w:sz w:val="44"/>
          <w:szCs w:val="44"/>
        </w:rPr>
      </w:pPr>
    </w:p>
    <w:p w14:paraId="0E589758" w14:textId="77777777" w:rsidR="00934764" w:rsidRPr="00736D6A" w:rsidRDefault="00934764" w:rsidP="00934764">
      <w:pPr>
        <w:rPr>
          <w:rFonts w:ascii="Times New Roman" w:hAnsi="Times New Roman" w:cs="Times New Roman"/>
          <w:sz w:val="32"/>
          <w:szCs w:val="32"/>
        </w:rPr>
      </w:pPr>
      <w:r w:rsidRPr="00736D6A">
        <w:rPr>
          <w:rFonts w:ascii="Times New Roman" w:hAnsi="Times New Roman" w:cs="Times New Roman"/>
          <w:sz w:val="32"/>
          <w:szCs w:val="32"/>
        </w:rPr>
        <w:t>1    Общие сведения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4</w:t>
      </w:r>
    </w:p>
    <w:p w14:paraId="77B2CEA0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      </w:t>
      </w:r>
      <w:r w:rsidRPr="00736D6A">
        <w:rPr>
          <w:rFonts w:ascii="Times New Roman" w:hAnsi="Times New Roman" w:cs="Times New Roman"/>
          <w:sz w:val="28"/>
          <w:szCs w:val="28"/>
        </w:rPr>
        <w:t>1.1   Цели и задачи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4</w:t>
      </w:r>
    </w:p>
    <w:p w14:paraId="21ADD127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1.2   Выбор варианта задания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4</w:t>
      </w:r>
    </w:p>
    <w:p w14:paraId="243D96C4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1.3   Задание на контрольную работу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5</w:t>
      </w:r>
    </w:p>
    <w:p w14:paraId="69CDAF9F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        1.3.1    Общие сведения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5</w:t>
      </w:r>
    </w:p>
    <w:p w14:paraId="12D75F79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        1.3.2    Основные этапы выполнения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                  5</w:t>
      </w:r>
    </w:p>
    <w:p w14:paraId="6B767055" w14:textId="77777777" w:rsidR="00934764" w:rsidRPr="00736D6A" w:rsidRDefault="00934764" w:rsidP="00934764">
      <w:pPr>
        <w:rPr>
          <w:rFonts w:ascii="Times New Roman" w:hAnsi="Times New Roman" w:cs="Times New Roman"/>
          <w:sz w:val="28"/>
          <w:szCs w:val="28"/>
        </w:rPr>
      </w:pPr>
      <w:r w:rsidRPr="00736D6A">
        <w:rPr>
          <w:rFonts w:ascii="Times New Roman" w:hAnsi="Times New Roman" w:cs="Times New Roman"/>
          <w:sz w:val="28"/>
          <w:szCs w:val="28"/>
        </w:rPr>
        <w:t xml:space="preserve">        1.4   Рекомендации по выполнению и оформлению </w:t>
      </w:r>
      <w:r w:rsidR="000A3294">
        <w:rPr>
          <w:rFonts w:ascii="Times New Roman" w:hAnsi="Times New Roman" w:cs="Times New Roman"/>
          <w:sz w:val="28"/>
          <w:szCs w:val="28"/>
        </w:rPr>
        <w:t xml:space="preserve">                             6</w:t>
      </w:r>
    </w:p>
    <w:p w14:paraId="39C062BE" w14:textId="77777777" w:rsidR="00934764" w:rsidRPr="00736D6A" w:rsidRDefault="00736D6A" w:rsidP="00934764">
      <w:pPr>
        <w:rPr>
          <w:rFonts w:ascii="Times New Roman" w:hAnsi="Times New Roman" w:cs="Times New Roman"/>
          <w:sz w:val="32"/>
          <w:szCs w:val="32"/>
        </w:rPr>
      </w:pPr>
      <w:r w:rsidRPr="00736D6A">
        <w:rPr>
          <w:rFonts w:ascii="Times New Roman" w:hAnsi="Times New Roman" w:cs="Times New Roman"/>
          <w:sz w:val="32"/>
          <w:szCs w:val="32"/>
        </w:rPr>
        <w:t>Список литературы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6</w:t>
      </w:r>
    </w:p>
    <w:p w14:paraId="2498E23A" w14:textId="77777777" w:rsidR="00736D6A" w:rsidRPr="00736D6A" w:rsidRDefault="00736D6A" w:rsidP="00934764">
      <w:pPr>
        <w:rPr>
          <w:rFonts w:ascii="Times New Roman" w:hAnsi="Times New Roman" w:cs="Times New Roman"/>
          <w:sz w:val="32"/>
          <w:szCs w:val="32"/>
        </w:rPr>
      </w:pPr>
      <w:r w:rsidRPr="00736D6A">
        <w:rPr>
          <w:rFonts w:ascii="Times New Roman" w:hAnsi="Times New Roman" w:cs="Times New Roman"/>
          <w:sz w:val="32"/>
          <w:szCs w:val="32"/>
        </w:rPr>
        <w:t>Данные для выбора задания</w:t>
      </w:r>
      <w:r w:rsidR="000A329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0A3294" w:rsidRPr="000A3294">
        <w:rPr>
          <w:rFonts w:ascii="Times New Roman" w:hAnsi="Times New Roman" w:cs="Times New Roman"/>
          <w:sz w:val="28"/>
          <w:szCs w:val="28"/>
        </w:rPr>
        <w:t>6</w:t>
      </w:r>
    </w:p>
    <w:p w14:paraId="182B7E53" w14:textId="77777777" w:rsidR="00934764" w:rsidRDefault="00934764" w:rsidP="00934764">
      <w:pPr>
        <w:rPr>
          <w:rFonts w:ascii="Times New Roman" w:hAnsi="Times New Roman" w:cs="Times New Roman"/>
          <w:sz w:val="36"/>
          <w:szCs w:val="36"/>
        </w:rPr>
      </w:pPr>
    </w:p>
    <w:p w14:paraId="5799F2EB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48090720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1D6323BB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7F5E6CE2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648423E5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3C61E388" w14:textId="77777777" w:rsidR="00736D6A" w:rsidRDefault="00736D6A" w:rsidP="00934764">
      <w:pPr>
        <w:rPr>
          <w:rFonts w:ascii="Times New Roman" w:hAnsi="Times New Roman" w:cs="Times New Roman"/>
          <w:sz w:val="36"/>
          <w:szCs w:val="36"/>
        </w:rPr>
      </w:pPr>
    </w:p>
    <w:p w14:paraId="12629BFF" w14:textId="77777777" w:rsidR="00736D6A" w:rsidRPr="00CF3D2A" w:rsidRDefault="00CF3D2A" w:rsidP="00934764">
      <w:pPr>
        <w:rPr>
          <w:rFonts w:ascii="Times New Roman" w:hAnsi="Times New Roman" w:cs="Times New Roman"/>
          <w:sz w:val="44"/>
          <w:szCs w:val="44"/>
        </w:rPr>
      </w:pPr>
      <w:r w:rsidRPr="00CF3D2A">
        <w:rPr>
          <w:rFonts w:ascii="Times New Roman" w:hAnsi="Times New Roman" w:cs="Times New Roman"/>
          <w:sz w:val="44"/>
          <w:szCs w:val="44"/>
        </w:rPr>
        <w:lastRenderedPageBreak/>
        <w:t>1   Общие сведения</w:t>
      </w:r>
    </w:p>
    <w:p w14:paraId="6C0732F7" w14:textId="77777777" w:rsidR="00CF3D2A" w:rsidRDefault="00CF3D2A" w:rsidP="00934764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proofErr w:type="gramStart"/>
      <w:r>
        <w:rPr>
          <w:rFonts w:ascii="Times New Roman" w:hAnsi="Times New Roman" w:cs="Times New Roman"/>
          <w:sz w:val="36"/>
          <w:szCs w:val="36"/>
        </w:rPr>
        <w:t>1.1  Цели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и задачи</w:t>
      </w:r>
    </w:p>
    <w:p w14:paraId="6B3B29CF" w14:textId="77777777" w:rsidR="003714D0" w:rsidRDefault="003714D0" w:rsidP="004F3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14D0">
        <w:rPr>
          <w:rFonts w:ascii="Times New Roman" w:hAnsi="Times New Roman" w:cs="Times New Roman"/>
          <w:sz w:val="28"/>
          <w:szCs w:val="28"/>
        </w:rPr>
        <w:tab/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выполнения данной контрольной работы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углубленное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изучение основных вопросов дисциплины «Вычислительные машины, системы и сети». Для выполнения работы предполагается</w:t>
      </w:r>
      <w:r w:rsidR="000F1F78">
        <w:rPr>
          <w:rFonts w:ascii="Times New Roman" w:hAnsi="Times New Roman" w:cs="Times New Roman"/>
          <w:sz w:val="28"/>
          <w:szCs w:val="28"/>
        </w:rPr>
        <w:t xml:space="preserve"> знание студентами базовых понятий курса «Информатика», а также принципов статической маршрутизации в локальных вычислительных сетях. </w:t>
      </w:r>
    </w:p>
    <w:p w14:paraId="57BFE29C" w14:textId="77777777" w:rsidR="00C63908" w:rsidRDefault="00C63908" w:rsidP="004F3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полученных в результате решения задач результатов необходимо сделать выводы о структуре сети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возможностях.</w:t>
      </w:r>
    </w:p>
    <w:p w14:paraId="7765509D" w14:textId="77777777" w:rsidR="00C63908" w:rsidRDefault="00C63908" w:rsidP="00C639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D27DFE" w14:textId="77777777" w:rsidR="00C63908" w:rsidRDefault="00C63908" w:rsidP="00C639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381C6B" w14:textId="77777777" w:rsidR="00C63908" w:rsidRDefault="00C63908" w:rsidP="00C6390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1.2   Выбор варианта задания</w:t>
      </w:r>
    </w:p>
    <w:p w14:paraId="75A6EF9D" w14:textId="77777777" w:rsidR="004F34EA" w:rsidRDefault="004F34EA" w:rsidP="004F34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63">
        <w:rPr>
          <w:rFonts w:ascii="Times New Roman" w:hAnsi="Times New Roman" w:cs="Times New Roman"/>
          <w:sz w:val="28"/>
          <w:szCs w:val="28"/>
        </w:rPr>
        <w:t>Для выполнения контрольной работы необходимо письменно от</w:t>
      </w:r>
      <w:r w:rsidRPr="00AD3563">
        <w:rPr>
          <w:rFonts w:ascii="Times New Roman" w:hAnsi="Times New Roman" w:cs="Times New Roman"/>
          <w:sz w:val="28"/>
          <w:szCs w:val="28"/>
        </w:rPr>
        <w:softHyphen/>
        <w:t xml:space="preserve">ветить </w:t>
      </w:r>
      <w:r w:rsidR="0010466B">
        <w:rPr>
          <w:rFonts w:ascii="Times New Roman" w:hAnsi="Times New Roman" w:cs="Times New Roman"/>
          <w:sz w:val="28"/>
          <w:szCs w:val="28"/>
        </w:rPr>
        <w:t xml:space="preserve">в реферативной форме </w:t>
      </w:r>
      <w:r w:rsidRPr="00AD3563">
        <w:rPr>
          <w:rFonts w:ascii="Times New Roman" w:hAnsi="Times New Roman" w:cs="Times New Roman"/>
          <w:sz w:val="28"/>
          <w:szCs w:val="28"/>
        </w:rPr>
        <w:t>на 3 вопроса и решить 2 задачи. Номер варианта определя</w:t>
      </w:r>
      <w:r w:rsidRPr="00AD3563">
        <w:rPr>
          <w:rFonts w:ascii="Times New Roman" w:hAnsi="Times New Roman" w:cs="Times New Roman"/>
          <w:sz w:val="28"/>
          <w:szCs w:val="28"/>
        </w:rPr>
        <w:softHyphen/>
        <w:t>ется двумя последними цифрами шифра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зачетной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книжки</w:t>
      </w:r>
      <w:proofErr w:type="gramEnd"/>
      <w:r w:rsidRPr="00AD3563">
        <w:rPr>
          <w:rFonts w:ascii="Times New Roman" w:hAnsi="Times New Roman" w:cs="Times New Roman"/>
          <w:sz w:val="28"/>
          <w:szCs w:val="28"/>
        </w:rPr>
        <w:t xml:space="preserve">, по которым, воспользовавшись </w:t>
      </w:r>
      <w:r w:rsidR="008E0EB0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AD3563">
        <w:rPr>
          <w:rFonts w:ascii="Times New Roman" w:hAnsi="Times New Roman" w:cs="Times New Roman"/>
          <w:sz w:val="28"/>
          <w:szCs w:val="28"/>
        </w:rPr>
        <w:t>таблицей, следует определить по вертикали номера вопросов и задач.</w:t>
      </w:r>
    </w:p>
    <w:p w14:paraId="20434376" w14:textId="77777777" w:rsidR="004F34EA" w:rsidRDefault="004F34EA" w:rsidP="008E0E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вариантов контрольных работ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04"/>
        <w:gridCol w:w="454"/>
        <w:gridCol w:w="454"/>
        <w:gridCol w:w="454"/>
        <w:gridCol w:w="454"/>
        <w:gridCol w:w="454"/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4F34EA" w:rsidRPr="004F34EA" w14:paraId="77DF09AB" w14:textId="77777777" w:rsidTr="004F34EA">
        <w:trPr>
          <w:cantSplit/>
          <w:trHeight w:val="1134"/>
        </w:trPr>
        <w:tc>
          <w:tcPr>
            <w:tcW w:w="504" w:type="dxa"/>
            <w:textDirection w:val="btLr"/>
          </w:tcPr>
          <w:p w14:paraId="4F7FCF39" w14:textId="77777777" w:rsidR="004F34EA" w:rsidRPr="004F34EA" w:rsidRDefault="004F34EA" w:rsidP="00EF790D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Шифр</w:t>
            </w:r>
          </w:p>
        </w:tc>
        <w:tc>
          <w:tcPr>
            <w:tcW w:w="454" w:type="dxa"/>
          </w:tcPr>
          <w:p w14:paraId="753D90E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55EBD30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530C159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41</w:t>
            </w:r>
          </w:p>
          <w:p w14:paraId="11A58F2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61</w:t>
            </w:r>
          </w:p>
          <w:p w14:paraId="1771E60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81</w:t>
            </w:r>
          </w:p>
        </w:tc>
        <w:tc>
          <w:tcPr>
            <w:tcW w:w="454" w:type="dxa"/>
          </w:tcPr>
          <w:p w14:paraId="07931F2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321E9E8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  <w:p w14:paraId="5BB4F4A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42</w:t>
            </w:r>
          </w:p>
          <w:p w14:paraId="481A0F9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62</w:t>
            </w:r>
          </w:p>
          <w:p w14:paraId="2AD60AA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82</w:t>
            </w:r>
          </w:p>
        </w:tc>
        <w:tc>
          <w:tcPr>
            <w:tcW w:w="454" w:type="dxa"/>
          </w:tcPr>
          <w:p w14:paraId="70634B8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2C54A5D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  <w:p w14:paraId="466A633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43</w:t>
            </w:r>
          </w:p>
          <w:p w14:paraId="7A6C634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63</w:t>
            </w:r>
          </w:p>
          <w:p w14:paraId="2B2AA7F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83</w:t>
            </w:r>
          </w:p>
        </w:tc>
        <w:tc>
          <w:tcPr>
            <w:tcW w:w="454" w:type="dxa"/>
          </w:tcPr>
          <w:p w14:paraId="1E7B6A1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7FA2557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  <w:p w14:paraId="11B49C6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44</w:t>
            </w:r>
          </w:p>
          <w:p w14:paraId="58E0F8D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64</w:t>
            </w:r>
          </w:p>
          <w:p w14:paraId="49B7B071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84</w:t>
            </w:r>
          </w:p>
        </w:tc>
        <w:tc>
          <w:tcPr>
            <w:tcW w:w="454" w:type="dxa"/>
          </w:tcPr>
          <w:p w14:paraId="26F8B27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2DE29FA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  <w:p w14:paraId="6A12794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45</w:t>
            </w:r>
          </w:p>
          <w:p w14:paraId="61C4069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65</w:t>
            </w:r>
          </w:p>
          <w:p w14:paraId="383EA31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85</w:t>
            </w:r>
          </w:p>
        </w:tc>
        <w:tc>
          <w:tcPr>
            <w:tcW w:w="454" w:type="dxa"/>
          </w:tcPr>
          <w:p w14:paraId="56041621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75D1C93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  <w:p w14:paraId="0C219CB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46</w:t>
            </w:r>
          </w:p>
          <w:p w14:paraId="0086393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66</w:t>
            </w:r>
          </w:p>
          <w:p w14:paraId="384D4B1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86</w:t>
            </w:r>
          </w:p>
        </w:tc>
        <w:tc>
          <w:tcPr>
            <w:tcW w:w="454" w:type="dxa"/>
          </w:tcPr>
          <w:p w14:paraId="0847A5D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3FB1727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  <w:p w14:paraId="1581C8E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47</w:t>
            </w:r>
          </w:p>
          <w:p w14:paraId="2F0609A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67</w:t>
            </w:r>
          </w:p>
          <w:p w14:paraId="15AE536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87</w:t>
            </w:r>
          </w:p>
        </w:tc>
        <w:tc>
          <w:tcPr>
            <w:tcW w:w="453" w:type="dxa"/>
          </w:tcPr>
          <w:p w14:paraId="5BC214D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3FA6836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  <w:p w14:paraId="720CC81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48</w:t>
            </w:r>
          </w:p>
          <w:p w14:paraId="6F64C58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68</w:t>
            </w:r>
          </w:p>
          <w:p w14:paraId="07FA246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88</w:t>
            </w:r>
          </w:p>
        </w:tc>
        <w:tc>
          <w:tcPr>
            <w:tcW w:w="453" w:type="dxa"/>
          </w:tcPr>
          <w:p w14:paraId="2253805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786EC21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  <w:p w14:paraId="4C1A148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49</w:t>
            </w:r>
          </w:p>
          <w:p w14:paraId="1F923CD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69</w:t>
            </w:r>
          </w:p>
          <w:p w14:paraId="4835982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89</w:t>
            </w:r>
          </w:p>
        </w:tc>
        <w:tc>
          <w:tcPr>
            <w:tcW w:w="453" w:type="dxa"/>
          </w:tcPr>
          <w:p w14:paraId="4B1A7D3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52425C2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  <w:p w14:paraId="56D7293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50</w:t>
            </w:r>
          </w:p>
          <w:p w14:paraId="1754773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70</w:t>
            </w:r>
          </w:p>
          <w:p w14:paraId="1E6E9C8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90</w:t>
            </w:r>
          </w:p>
        </w:tc>
        <w:tc>
          <w:tcPr>
            <w:tcW w:w="453" w:type="dxa"/>
          </w:tcPr>
          <w:p w14:paraId="147894B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70EDA22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31</w:t>
            </w:r>
          </w:p>
          <w:p w14:paraId="6773313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51</w:t>
            </w:r>
          </w:p>
          <w:p w14:paraId="49343D3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71</w:t>
            </w:r>
          </w:p>
          <w:p w14:paraId="741E055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91</w:t>
            </w:r>
          </w:p>
        </w:tc>
        <w:tc>
          <w:tcPr>
            <w:tcW w:w="453" w:type="dxa"/>
          </w:tcPr>
          <w:p w14:paraId="3EC056B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73CC730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32</w:t>
            </w:r>
          </w:p>
          <w:p w14:paraId="0566336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52</w:t>
            </w:r>
          </w:p>
          <w:p w14:paraId="3CCFD2E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72</w:t>
            </w:r>
          </w:p>
          <w:p w14:paraId="0BDB073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92</w:t>
            </w:r>
          </w:p>
        </w:tc>
        <w:tc>
          <w:tcPr>
            <w:tcW w:w="453" w:type="dxa"/>
          </w:tcPr>
          <w:p w14:paraId="6CB0A94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505A58D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33</w:t>
            </w:r>
          </w:p>
          <w:p w14:paraId="350F005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53</w:t>
            </w:r>
          </w:p>
          <w:p w14:paraId="1B8D6B2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73</w:t>
            </w:r>
          </w:p>
          <w:p w14:paraId="1B5413E1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93</w:t>
            </w:r>
          </w:p>
        </w:tc>
        <w:tc>
          <w:tcPr>
            <w:tcW w:w="453" w:type="dxa"/>
          </w:tcPr>
          <w:p w14:paraId="038B636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15701C0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34</w:t>
            </w:r>
          </w:p>
          <w:p w14:paraId="08F06E0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54</w:t>
            </w:r>
          </w:p>
          <w:p w14:paraId="0AB98D1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74</w:t>
            </w:r>
          </w:p>
          <w:p w14:paraId="0B67361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94</w:t>
            </w:r>
          </w:p>
        </w:tc>
        <w:tc>
          <w:tcPr>
            <w:tcW w:w="453" w:type="dxa"/>
          </w:tcPr>
          <w:p w14:paraId="11934F8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5B5DA2F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35</w:t>
            </w:r>
          </w:p>
          <w:p w14:paraId="3242944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55</w:t>
            </w:r>
          </w:p>
          <w:p w14:paraId="3F4070B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75</w:t>
            </w:r>
          </w:p>
          <w:p w14:paraId="26310A6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95</w:t>
            </w:r>
          </w:p>
        </w:tc>
        <w:tc>
          <w:tcPr>
            <w:tcW w:w="453" w:type="dxa"/>
          </w:tcPr>
          <w:p w14:paraId="4268D6C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4B0557F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36</w:t>
            </w:r>
          </w:p>
          <w:p w14:paraId="270C118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56</w:t>
            </w:r>
          </w:p>
          <w:p w14:paraId="1509DC8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76</w:t>
            </w:r>
          </w:p>
          <w:p w14:paraId="365E41D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96</w:t>
            </w:r>
          </w:p>
        </w:tc>
        <w:tc>
          <w:tcPr>
            <w:tcW w:w="453" w:type="dxa"/>
          </w:tcPr>
          <w:p w14:paraId="5910DFA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7760B78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37</w:t>
            </w:r>
          </w:p>
          <w:p w14:paraId="546D6FD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57</w:t>
            </w:r>
          </w:p>
          <w:p w14:paraId="05675A3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77</w:t>
            </w:r>
          </w:p>
          <w:p w14:paraId="68FC35F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97</w:t>
            </w:r>
          </w:p>
        </w:tc>
        <w:tc>
          <w:tcPr>
            <w:tcW w:w="453" w:type="dxa"/>
          </w:tcPr>
          <w:p w14:paraId="2EAFEE1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2E4EF27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38</w:t>
            </w:r>
          </w:p>
          <w:p w14:paraId="25B91CA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58</w:t>
            </w:r>
          </w:p>
          <w:p w14:paraId="498CB61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78</w:t>
            </w:r>
          </w:p>
          <w:p w14:paraId="36335E0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98</w:t>
            </w:r>
          </w:p>
        </w:tc>
        <w:tc>
          <w:tcPr>
            <w:tcW w:w="453" w:type="dxa"/>
          </w:tcPr>
          <w:p w14:paraId="6BAA6D0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0424D05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39</w:t>
            </w:r>
          </w:p>
          <w:p w14:paraId="1359D27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59</w:t>
            </w:r>
          </w:p>
          <w:p w14:paraId="77EB8A1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79</w:t>
            </w:r>
          </w:p>
          <w:p w14:paraId="221DD8B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99</w:t>
            </w:r>
          </w:p>
        </w:tc>
        <w:tc>
          <w:tcPr>
            <w:tcW w:w="453" w:type="dxa"/>
          </w:tcPr>
          <w:p w14:paraId="6E10CE0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15BC0C8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40</w:t>
            </w:r>
          </w:p>
          <w:p w14:paraId="6A395CC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60</w:t>
            </w:r>
          </w:p>
          <w:p w14:paraId="35AA026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80</w:t>
            </w:r>
          </w:p>
          <w:p w14:paraId="562C2D9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00</w:t>
            </w:r>
          </w:p>
        </w:tc>
      </w:tr>
      <w:tr w:rsidR="004F34EA" w:rsidRPr="004F34EA" w14:paraId="07B866B0" w14:textId="77777777" w:rsidTr="004F34EA">
        <w:trPr>
          <w:cantSplit/>
          <w:trHeight w:val="1123"/>
        </w:trPr>
        <w:tc>
          <w:tcPr>
            <w:tcW w:w="504" w:type="dxa"/>
            <w:textDirection w:val="btLr"/>
          </w:tcPr>
          <w:p w14:paraId="4282EE51" w14:textId="77777777" w:rsidR="004F34EA" w:rsidRPr="004F34EA" w:rsidRDefault="004F34EA" w:rsidP="00EF790D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Вопросы</w:t>
            </w:r>
          </w:p>
        </w:tc>
        <w:tc>
          <w:tcPr>
            <w:tcW w:w="454" w:type="dxa"/>
            <w:vAlign w:val="center"/>
          </w:tcPr>
          <w:p w14:paraId="33FD636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</w:p>
          <w:p w14:paraId="1ADA64C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</w:p>
          <w:p w14:paraId="4759907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520730F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  <w:p w14:paraId="78ED6AF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472E32CB" w14:textId="77777777" w:rsidR="004F34EA" w:rsidRPr="004F34EA" w:rsidRDefault="004F34EA" w:rsidP="00EF790D">
            <w:pPr>
              <w:spacing w:before="310"/>
              <w:jc w:val="center"/>
              <w:rPr>
                <w:spacing w:val="-3"/>
                <w:w w:val="81"/>
                <w:sz w:val="22"/>
                <w:szCs w:val="22"/>
              </w:rPr>
            </w:pPr>
          </w:p>
        </w:tc>
        <w:tc>
          <w:tcPr>
            <w:tcW w:w="454" w:type="dxa"/>
            <w:vAlign w:val="center"/>
          </w:tcPr>
          <w:p w14:paraId="525F692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31516A4A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  <w:p w14:paraId="1B67550E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</w:tc>
        <w:tc>
          <w:tcPr>
            <w:tcW w:w="454" w:type="dxa"/>
            <w:vAlign w:val="center"/>
          </w:tcPr>
          <w:p w14:paraId="6636A817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59DB686D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  <w:p w14:paraId="5141F0E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</w:tc>
        <w:tc>
          <w:tcPr>
            <w:tcW w:w="454" w:type="dxa"/>
            <w:vAlign w:val="center"/>
          </w:tcPr>
          <w:p w14:paraId="69C4409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28EF875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08274F27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</w:tc>
        <w:tc>
          <w:tcPr>
            <w:tcW w:w="454" w:type="dxa"/>
            <w:vAlign w:val="center"/>
          </w:tcPr>
          <w:p w14:paraId="6714300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0C838AD6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2D71E4BF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</w:tc>
        <w:tc>
          <w:tcPr>
            <w:tcW w:w="454" w:type="dxa"/>
            <w:vAlign w:val="center"/>
          </w:tcPr>
          <w:p w14:paraId="0561454A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7FABC97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7C5C2900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</w:tc>
        <w:tc>
          <w:tcPr>
            <w:tcW w:w="454" w:type="dxa"/>
            <w:vAlign w:val="center"/>
          </w:tcPr>
          <w:p w14:paraId="769DD850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208063E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7884A17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</w:tc>
        <w:tc>
          <w:tcPr>
            <w:tcW w:w="453" w:type="dxa"/>
            <w:vAlign w:val="center"/>
          </w:tcPr>
          <w:p w14:paraId="1332BC8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1C7660C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046B89D0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28</w:t>
            </w:r>
          </w:p>
        </w:tc>
        <w:tc>
          <w:tcPr>
            <w:tcW w:w="453" w:type="dxa"/>
            <w:vAlign w:val="center"/>
          </w:tcPr>
          <w:p w14:paraId="2C92AA0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1191DAF6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2389D1F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29</w:t>
            </w:r>
          </w:p>
        </w:tc>
        <w:tc>
          <w:tcPr>
            <w:tcW w:w="453" w:type="dxa"/>
            <w:vAlign w:val="center"/>
          </w:tcPr>
          <w:p w14:paraId="7949500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0C8F8E6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7A5612D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30</w:t>
            </w:r>
          </w:p>
        </w:tc>
        <w:tc>
          <w:tcPr>
            <w:tcW w:w="453" w:type="dxa"/>
            <w:vAlign w:val="center"/>
          </w:tcPr>
          <w:p w14:paraId="531E1973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44C32BF7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0E7A7EBF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</w:tc>
        <w:tc>
          <w:tcPr>
            <w:tcW w:w="453" w:type="dxa"/>
            <w:vAlign w:val="center"/>
          </w:tcPr>
          <w:p w14:paraId="0C5D1AF7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6AE02455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33DED055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</w:tc>
        <w:tc>
          <w:tcPr>
            <w:tcW w:w="453" w:type="dxa"/>
            <w:vAlign w:val="center"/>
          </w:tcPr>
          <w:p w14:paraId="05EB25A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2910F45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0A7A00E0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</w:tc>
        <w:tc>
          <w:tcPr>
            <w:tcW w:w="453" w:type="dxa"/>
            <w:vAlign w:val="center"/>
          </w:tcPr>
          <w:p w14:paraId="05805A5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21</w:t>
            </w:r>
          </w:p>
          <w:p w14:paraId="28172BC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1BF644A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</w:tc>
        <w:tc>
          <w:tcPr>
            <w:tcW w:w="453" w:type="dxa"/>
            <w:vAlign w:val="center"/>
          </w:tcPr>
          <w:p w14:paraId="51B4CE0D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22</w:t>
            </w:r>
          </w:p>
          <w:p w14:paraId="2051AD9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787CCCF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</w:tc>
        <w:tc>
          <w:tcPr>
            <w:tcW w:w="453" w:type="dxa"/>
            <w:vAlign w:val="center"/>
          </w:tcPr>
          <w:p w14:paraId="66D04DDD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23</w:t>
            </w:r>
          </w:p>
          <w:p w14:paraId="6047F638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43BDA18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</w:tc>
        <w:tc>
          <w:tcPr>
            <w:tcW w:w="453" w:type="dxa"/>
            <w:vAlign w:val="center"/>
          </w:tcPr>
          <w:p w14:paraId="5CE99F90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24</w:t>
            </w:r>
          </w:p>
          <w:p w14:paraId="099B3F04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23CD3EEB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</w:tc>
        <w:tc>
          <w:tcPr>
            <w:tcW w:w="453" w:type="dxa"/>
            <w:vAlign w:val="center"/>
          </w:tcPr>
          <w:p w14:paraId="13F37545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25</w:t>
            </w:r>
          </w:p>
          <w:p w14:paraId="7DE69EDF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1369C3CE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</w:tc>
        <w:tc>
          <w:tcPr>
            <w:tcW w:w="453" w:type="dxa"/>
            <w:vAlign w:val="center"/>
          </w:tcPr>
          <w:p w14:paraId="5B8973CD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26</w:t>
            </w:r>
          </w:p>
          <w:p w14:paraId="432C61A1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18AA3562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</w:tc>
        <w:tc>
          <w:tcPr>
            <w:tcW w:w="453" w:type="dxa"/>
            <w:vAlign w:val="center"/>
          </w:tcPr>
          <w:p w14:paraId="54CEA68D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27</w:t>
            </w:r>
          </w:p>
          <w:p w14:paraId="16D840AC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0135CAF9" w14:textId="77777777" w:rsidR="004F34EA" w:rsidRPr="004F34EA" w:rsidRDefault="004F34EA" w:rsidP="00EF790D">
            <w:pPr>
              <w:jc w:val="center"/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</w:tc>
      </w:tr>
      <w:tr w:rsidR="004F34EA" w:rsidRPr="004F34EA" w14:paraId="22CFA4CB" w14:textId="77777777" w:rsidTr="004F34EA">
        <w:trPr>
          <w:cantSplit/>
          <w:trHeight w:val="1134"/>
        </w:trPr>
        <w:tc>
          <w:tcPr>
            <w:tcW w:w="504" w:type="dxa"/>
            <w:textDirection w:val="btLr"/>
          </w:tcPr>
          <w:p w14:paraId="48481234" w14:textId="77777777" w:rsidR="004F34EA" w:rsidRPr="004F34EA" w:rsidRDefault="004F34EA" w:rsidP="00EF790D">
            <w:pPr>
              <w:jc w:val="center"/>
              <w:rPr>
                <w:sz w:val="24"/>
                <w:szCs w:val="24"/>
              </w:rPr>
            </w:pPr>
            <w:r w:rsidRPr="004F34EA">
              <w:rPr>
                <w:sz w:val="24"/>
                <w:szCs w:val="24"/>
              </w:rPr>
              <w:t>Задачи</w:t>
            </w:r>
          </w:p>
        </w:tc>
        <w:tc>
          <w:tcPr>
            <w:tcW w:w="454" w:type="dxa"/>
          </w:tcPr>
          <w:p w14:paraId="0FEF36F0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671B4F7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  <w:p w14:paraId="1DC507A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 xml:space="preserve">20     </w:t>
            </w:r>
          </w:p>
          <w:p w14:paraId="2AC3C067" w14:textId="77777777" w:rsidR="004F34EA" w:rsidRPr="004F34EA" w:rsidRDefault="004F34EA" w:rsidP="00EF790D">
            <w:pPr>
              <w:spacing w:before="310"/>
              <w:rPr>
                <w:spacing w:val="-3"/>
                <w:w w:val="81"/>
                <w:sz w:val="22"/>
                <w:szCs w:val="22"/>
              </w:rPr>
            </w:pPr>
          </w:p>
        </w:tc>
        <w:tc>
          <w:tcPr>
            <w:tcW w:w="454" w:type="dxa"/>
          </w:tcPr>
          <w:p w14:paraId="32B8F960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D43961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  <w:p w14:paraId="24E0DAE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</w:tc>
        <w:tc>
          <w:tcPr>
            <w:tcW w:w="454" w:type="dxa"/>
          </w:tcPr>
          <w:p w14:paraId="61398EFA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82EF13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  <w:p w14:paraId="3BE900D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</w:tc>
        <w:tc>
          <w:tcPr>
            <w:tcW w:w="454" w:type="dxa"/>
          </w:tcPr>
          <w:p w14:paraId="74D1BF39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2DA1D15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  <w:p w14:paraId="33E9A69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</w:tc>
        <w:tc>
          <w:tcPr>
            <w:tcW w:w="454" w:type="dxa"/>
          </w:tcPr>
          <w:p w14:paraId="25A8C579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56AC8BE5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  <w:p w14:paraId="347FC15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</w:tc>
        <w:tc>
          <w:tcPr>
            <w:tcW w:w="454" w:type="dxa"/>
          </w:tcPr>
          <w:p w14:paraId="2428BE5C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4A1B9927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  <w:p w14:paraId="1FCF3CD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</w:tc>
        <w:tc>
          <w:tcPr>
            <w:tcW w:w="454" w:type="dxa"/>
          </w:tcPr>
          <w:p w14:paraId="6C5CFAFC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4615865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  <w:p w14:paraId="42CE932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</w:tc>
        <w:tc>
          <w:tcPr>
            <w:tcW w:w="453" w:type="dxa"/>
          </w:tcPr>
          <w:p w14:paraId="09EF8B06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45B5087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  <w:p w14:paraId="4D12D2A3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</w:tc>
        <w:tc>
          <w:tcPr>
            <w:tcW w:w="453" w:type="dxa"/>
          </w:tcPr>
          <w:p w14:paraId="66279865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180E4B1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  <w:p w14:paraId="77635026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</w:tc>
        <w:tc>
          <w:tcPr>
            <w:tcW w:w="453" w:type="dxa"/>
          </w:tcPr>
          <w:p w14:paraId="3806B4BF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450CF4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  <w:p w14:paraId="5B2D23C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</w:tc>
        <w:tc>
          <w:tcPr>
            <w:tcW w:w="453" w:type="dxa"/>
          </w:tcPr>
          <w:p w14:paraId="6DC321BF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1F2980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20</w:t>
            </w:r>
          </w:p>
          <w:p w14:paraId="02BEC66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10</w:t>
            </w:r>
          </w:p>
        </w:tc>
        <w:tc>
          <w:tcPr>
            <w:tcW w:w="453" w:type="dxa"/>
          </w:tcPr>
          <w:p w14:paraId="6BCEBF2D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589060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19</w:t>
            </w:r>
          </w:p>
          <w:p w14:paraId="24BA164A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09</w:t>
            </w:r>
          </w:p>
        </w:tc>
        <w:tc>
          <w:tcPr>
            <w:tcW w:w="453" w:type="dxa"/>
          </w:tcPr>
          <w:p w14:paraId="11F5C836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1D0E835B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18</w:t>
            </w:r>
          </w:p>
          <w:p w14:paraId="50D1F55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08</w:t>
            </w:r>
          </w:p>
        </w:tc>
        <w:tc>
          <w:tcPr>
            <w:tcW w:w="453" w:type="dxa"/>
          </w:tcPr>
          <w:p w14:paraId="21BD64FE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9D83711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17</w:t>
            </w:r>
          </w:p>
          <w:p w14:paraId="76C57C5C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07</w:t>
            </w:r>
          </w:p>
        </w:tc>
        <w:tc>
          <w:tcPr>
            <w:tcW w:w="453" w:type="dxa"/>
          </w:tcPr>
          <w:p w14:paraId="1140D8ED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FCEA72E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16</w:t>
            </w:r>
          </w:p>
          <w:p w14:paraId="35F07A8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06</w:t>
            </w:r>
          </w:p>
        </w:tc>
        <w:tc>
          <w:tcPr>
            <w:tcW w:w="453" w:type="dxa"/>
          </w:tcPr>
          <w:p w14:paraId="659A9A89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77276AC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15</w:t>
            </w:r>
          </w:p>
          <w:p w14:paraId="3E379162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05</w:t>
            </w:r>
          </w:p>
        </w:tc>
        <w:tc>
          <w:tcPr>
            <w:tcW w:w="453" w:type="dxa"/>
          </w:tcPr>
          <w:p w14:paraId="74D12EA5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17F76C2D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14</w:t>
            </w:r>
          </w:p>
          <w:p w14:paraId="09FDB3F9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04</w:t>
            </w:r>
          </w:p>
        </w:tc>
        <w:tc>
          <w:tcPr>
            <w:tcW w:w="453" w:type="dxa"/>
          </w:tcPr>
          <w:p w14:paraId="64EDFEB8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1951B99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13</w:t>
            </w:r>
          </w:p>
          <w:p w14:paraId="6F492958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03</w:t>
            </w:r>
          </w:p>
        </w:tc>
        <w:tc>
          <w:tcPr>
            <w:tcW w:w="453" w:type="dxa"/>
          </w:tcPr>
          <w:p w14:paraId="64C41937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520843B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12</w:t>
            </w:r>
          </w:p>
          <w:p w14:paraId="221BDE64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02</w:t>
            </w:r>
          </w:p>
        </w:tc>
        <w:tc>
          <w:tcPr>
            <w:tcW w:w="453" w:type="dxa"/>
          </w:tcPr>
          <w:p w14:paraId="222F5A4D" w14:textId="77777777" w:rsidR="004F34EA" w:rsidRPr="004F34EA" w:rsidRDefault="004F34EA" w:rsidP="00EF790D">
            <w:pPr>
              <w:rPr>
                <w:sz w:val="22"/>
                <w:szCs w:val="22"/>
              </w:rPr>
            </w:pPr>
          </w:p>
          <w:p w14:paraId="0DA809C0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11</w:t>
            </w:r>
          </w:p>
          <w:p w14:paraId="028AD30F" w14:textId="77777777" w:rsidR="004F34EA" w:rsidRPr="004F34EA" w:rsidRDefault="004F34EA" w:rsidP="00EF790D">
            <w:pPr>
              <w:rPr>
                <w:sz w:val="22"/>
                <w:szCs w:val="22"/>
              </w:rPr>
            </w:pPr>
            <w:r w:rsidRPr="004F34EA">
              <w:rPr>
                <w:sz w:val="22"/>
                <w:szCs w:val="22"/>
              </w:rPr>
              <w:t>01</w:t>
            </w:r>
          </w:p>
        </w:tc>
      </w:tr>
    </w:tbl>
    <w:p w14:paraId="12F1B806" w14:textId="77777777" w:rsidR="00C63908" w:rsidRDefault="00C63908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5E2D721A" w14:textId="77777777" w:rsidR="00BD5FAE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107F4AEE" w14:textId="77777777" w:rsidR="000A3294" w:rsidRDefault="000A3294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7E6A4D1F" w14:textId="77777777" w:rsidR="000A3294" w:rsidRDefault="000A3294" w:rsidP="00C63908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4F1D9519" w14:textId="77777777" w:rsidR="00BD5FAE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1.3   Задание на контрольную работу</w:t>
      </w:r>
    </w:p>
    <w:p w14:paraId="3CEDBD12" w14:textId="77777777" w:rsidR="00C63908" w:rsidRDefault="00BD5FAE" w:rsidP="00C63908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</w:p>
    <w:p w14:paraId="077B1EFA" w14:textId="77777777" w:rsidR="00BD5FAE" w:rsidRDefault="00BD5FAE" w:rsidP="00C63908">
      <w:pPr>
        <w:rPr>
          <w:rFonts w:ascii="Times New Roman" w:hAnsi="Times New Roman" w:cs="Times New Roman"/>
          <w:sz w:val="32"/>
          <w:szCs w:val="32"/>
        </w:rPr>
      </w:pPr>
      <w:r w:rsidRPr="00BD5FAE">
        <w:rPr>
          <w:rFonts w:ascii="Times New Roman" w:hAnsi="Times New Roman" w:cs="Times New Roman"/>
          <w:sz w:val="32"/>
          <w:szCs w:val="32"/>
        </w:rPr>
        <w:t xml:space="preserve">         1.3.1   Общие сведения</w:t>
      </w:r>
    </w:p>
    <w:p w14:paraId="19602295" w14:textId="77777777" w:rsidR="00BD5FAE" w:rsidRDefault="00BD5FAE" w:rsidP="00C639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28"/>
          <w:szCs w:val="28"/>
        </w:rPr>
        <w:t>В данном раз</w:t>
      </w:r>
      <w:r w:rsidR="008E0EB0">
        <w:rPr>
          <w:rFonts w:ascii="Times New Roman" w:hAnsi="Times New Roman" w:cs="Times New Roman"/>
          <w:sz w:val="28"/>
          <w:szCs w:val="28"/>
        </w:rPr>
        <w:t>деле приводятся задания</w:t>
      </w:r>
      <w:r>
        <w:rPr>
          <w:rFonts w:ascii="Times New Roman" w:hAnsi="Times New Roman" w:cs="Times New Roman"/>
          <w:sz w:val="28"/>
          <w:szCs w:val="28"/>
        </w:rPr>
        <w:t xml:space="preserve">, которые необходимо выполнить </w:t>
      </w:r>
      <w:r w:rsidR="008E0EB0">
        <w:rPr>
          <w:rFonts w:ascii="Times New Roman" w:hAnsi="Times New Roman" w:cs="Times New Roman"/>
          <w:sz w:val="28"/>
          <w:szCs w:val="28"/>
        </w:rPr>
        <w:t>в контрольной работе. По обеим группам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E0EB0">
        <w:rPr>
          <w:rFonts w:ascii="Times New Roman" w:hAnsi="Times New Roman" w:cs="Times New Roman"/>
          <w:sz w:val="28"/>
          <w:szCs w:val="28"/>
        </w:rPr>
        <w:t>й</w:t>
      </w:r>
      <w:r w:rsidR="0010466B">
        <w:rPr>
          <w:rFonts w:ascii="Times New Roman" w:hAnsi="Times New Roman" w:cs="Times New Roman"/>
          <w:sz w:val="28"/>
          <w:szCs w:val="28"/>
        </w:rPr>
        <w:t xml:space="preserve"> </w:t>
      </w:r>
      <w:r w:rsidR="008E0EB0">
        <w:rPr>
          <w:rFonts w:ascii="Times New Roman" w:hAnsi="Times New Roman" w:cs="Times New Roman"/>
          <w:sz w:val="28"/>
          <w:szCs w:val="28"/>
        </w:rPr>
        <w:t xml:space="preserve">(вопросам и задачам) </w:t>
      </w:r>
      <w:r w:rsidR="0010466B">
        <w:rPr>
          <w:rFonts w:ascii="Times New Roman" w:hAnsi="Times New Roman" w:cs="Times New Roman"/>
          <w:sz w:val="28"/>
          <w:szCs w:val="28"/>
        </w:rPr>
        <w:t xml:space="preserve">даны краткие методические рекомендации, а также ссылки на литературные источники, в которых подробно </w:t>
      </w:r>
      <w:r w:rsidR="008E0EB0">
        <w:rPr>
          <w:rFonts w:ascii="Times New Roman" w:hAnsi="Times New Roman" w:cs="Times New Roman"/>
          <w:sz w:val="28"/>
          <w:szCs w:val="28"/>
        </w:rPr>
        <w:t>освещены соответствующие темы заданий</w:t>
      </w:r>
      <w:r w:rsidR="0010466B">
        <w:rPr>
          <w:rFonts w:ascii="Times New Roman" w:hAnsi="Times New Roman" w:cs="Times New Roman"/>
          <w:sz w:val="28"/>
          <w:szCs w:val="28"/>
        </w:rPr>
        <w:t>.</w:t>
      </w:r>
    </w:p>
    <w:p w14:paraId="181B65BA" w14:textId="77777777" w:rsidR="008E0EB0" w:rsidRDefault="008E0EB0" w:rsidP="00C63908">
      <w:pPr>
        <w:rPr>
          <w:rFonts w:ascii="Times New Roman" w:hAnsi="Times New Roman" w:cs="Times New Roman"/>
          <w:sz w:val="28"/>
          <w:szCs w:val="28"/>
        </w:rPr>
      </w:pPr>
    </w:p>
    <w:p w14:paraId="6E1A61DD" w14:textId="77777777" w:rsidR="008E0EB0" w:rsidRDefault="008E0EB0" w:rsidP="008E0EB0">
      <w:pPr>
        <w:tabs>
          <w:tab w:val="left" w:pos="709"/>
          <w:tab w:val="left" w:pos="851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8E0EB0">
        <w:rPr>
          <w:rFonts w:ascii="Times New Roman" w:hAnsi="Times New Roman" w:cs="Times New Roman"/>
          <w:sz w:val="32"/>
          <w:szCs w:val="32"/>
        </w:rPr>
        <w:t>1.3.2</w:t>
      </w:r>
      <w:r>
        <w:rPr>
          <w:rFonts w:ascii="Times New Roman" w:hAnsi="Times New Roman" w:cs="Times New Roman"/>
          <w:sz w:val="32"/>
          <w:szCs w:val="32"/>
        </w:rPr>
        <w:t xml:space="preserve">   Основные этапы выполнения</w:t>
      </w:r>
    </w:p>
    <w:p w14:paraId="05295E90" w14:textId="77777777" w:rsidR="008E0EB0" w:rsidRDefault="008E0EB0" w:rsidP="008E0EB0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выполнения работы необходимо:</w:t>
      </w:r>
    </w:p>
    <w:p w14:paraId="1F1D76C8" w14:textId="77777777" w:rsidR="008E0EB0" w:rsidRDefault="008E0EB0" w:rsidP="004E31EF">
      <w:p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  Выбрать в соответствии </w:t>
      </w:r>
      <w:r w:rsidR="004E31EF">
        <w:rPr>
          <w:rFonts w:ascii="Times New Roman" w:hAnsi="Times New Roman" w:cs="Times New Roman"/>
          <w:sz w:val="28"/>
          <w:szCs w:val="28"/>
        </w:rPr>
        <w:t xml:space="preserve">со своим вариантом три вопроса для письменных ответов в форме небольших рефератов и условия двух задач по </w:t>
      </w:r>
    </w:p>
    <w:p w14:paraId="4862A089" w14:textId="77777777" w:rsidR="004E31EF" w:rsidRDefault="004E31EF" w:rsidP="004E31EF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статической маршрутизации в локальных вычислительных сетях.</w:t>
      </w:r>
    </w:p>
    <w:p w14:paraId="0AB5855C" w14:textId="77777777" w:rsidR="00CF3D2A" w:rsidRDefault="004E31EF" w:rsidP="004E31EF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  Воспользовавшись рекомендованной литературой [</w:t>
      </w:r>
      <w:r w:rsidR="005B4643">
        <w:rPr>
          <w:rFonts w:ascii="Times New Roman" w:hAnsi="Times New Roman" w:cs="Times New Roman"/>
          <w:sz w:val="28"/>
          <w:szCs w:val="28"/>
        </w:rPr>
        <w:t>1÷3</w:t>
      </w:r>
      <w:r>
        <w:rPr>
          <w:rFonts w:ascii="Times New Roman" w:hAnsi="Times New Roman" w:cs="Times New Roman"/>
          <w:sz w:val="28"/>
          <w:szCs w:val="28"/>
        </w:rPr>
        <w:t>] и изучив соот</w:t>
      </w:r>
      <w:r w:rsidR="00422B35">
        <w:rPr>
          <w:rFonts w:ascii="Times New Roman" w:hAnsi="Times New Roman" w:cs="Times New Roman"/>
          <w:sz w:val="28"/>
          <w:szCs w:val="28"/>
        </w:rPr>
        <w:t>ветствующие разделы</w:t>
      </w:r>
      <w:r>
        <w:rPr>
          <w:rFonts w:ascii="Times New Roman" w:hAnsi="Times New Roman" w:cs="Times New Roman"/>
          <w:sz w:val="28"/>
          <w:szCs w:val="28"/>
        </w:rPr>
        <w:t xml:space="preserve"> курса «Вычислительные машины, системы и сети», написать по первым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вопросам краткие</w:t>
      </w:r>
      <w:r w:rsidR="00422B35">
        <w:rPr>
          <w:rFonts w:ascii="Times New Roman" w:hAnsi="Times New Roman" w:cs="Times New Roman"/>
          <w:sz w:val="28"/>
          <w:szCs w:val="28"/>
        </w:rPr>
        <w:t xml:space="preserve"> реферативные ответы.</w:t>
      </w:r>
    </w:p>
    <w:p w14:paraId="70C9C8E0" w14:textId="77777777" w:rsidR="00BA4C88" w:rsidRPr="00BA4C88" w:rsidRDefault="00422B35" w:rsidP="00BA4C8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  Перед решением </w:t>
      </w:r>
      <w:r w:rsidR="00BA4C88">
        <w:rPr>
          <w:rFonts w:ascii="Times New Roman" w:hAnsi="Times New Roman" w:cs="Times New Roman"/>
          <w:sz w:val="28"/>
          <w:szCs w:val="28"/>
        </w:rPr>
        <w:t xml:space="preserve">двух </w:t>
      </w:r>
      <w:r>
        <w:rPr>
          <w:rFonts w:ascii="Times New Roman" w:hAnsi="Times New Roman" w:cs="Times New Roman"/>
          <w:sz w:val="28"/>
          <w:szCs w:val="28"/>
        </w:rPr>
        <w:t>задач внимательно изучить разделы курса [</w:t>
      </w:r>
      <w:r w:rsidR="005B4643">
        <w:rPr>
          <w:rFonts w:ascii="Times New Roman" w:hAnsi="Times New Roman" w:cs="Times New Roman"/>
          <w:sz w:val="28"/>
          <w:szCs w:val="28"/>
        </w:rPr>
        <w:t>4, 5</w:t>
      </w:r>
      <w:r>
        <w:rPr>
          <w:rFonts w:ascii="Times New Roman" w:hAnsi="Times New Roman" w:cs="Times New Roman"/>
          <w:sz w:val="28"/>
          <w:szCs w:val="28"/>
        </w:rPr>
        <w:t xml:space="preserve">],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посвященные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статической маршрутизации в локальных вычислительных сетях. Особое внимание следует уделить </w:t>
      </w:r>
      <w:r w:rsidR="00BA4C88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BA4C88">
        <w:rPr>
          <w:rFonts w:ascii="Times New Roman" w:hAnsi="Times New Roman" w:cs="Times New Roman"/>
          <w:sz w:val="28"/>
          <w:szCs w:val="28"/>
        </w:rPr>
        <w:t>-адресации и роли масок при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подсетей с малым числом рабочих станций</w:t>
      </w:r>
      <w:r w:rsidR="00BA4C88">
        <w:rPr>
          <w:rFonts w:ascii="Times New Roman" w:hAnsi="Times New Roman" w:cs="Times New Roman"/>
          <w:sz w:val="28"/>
          <w:szCs w:val="28"/>
        </w:rPr>
        <w:t xml:space="preserve">. Например, маска из 30 единиц (в десятичной нотации </w:t>
      </w:r>
      <w:r w:rsidR="00BA4C88"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255.255.255.252) сокращает доступное для нумерации в сети класса</w:t>
      </w:r>
      <w:r w:rsid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A4C88"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число узлов на 6 бит, а число возможных подсетей, наоборот, увеличивает на эти же 6 бит. В примерах записи </w:t>
      </w:r>
      <w:r w:rsidR="00BA4C88"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IP</w:t>
      </w:r>
      <w:r w:rsidR="00BA4C88"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-адресов они выделены жирным шрифтом: </w:t>
      </w:r>
    </w:p>
    <w:p w14:paraId="082C2AE5" w14:textId="77777777" w:rsidR="00BA4C88" w:rsidRPr="00BA4C88" w:rsidRDefault="00BA4C88" w:rsidP="00BA4C88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91.122.40.0/</w:t>
      </w:r>
      <w:proofErr w:type="gramStart"/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  (</w:t>
      </w:r>
      <w:proofErr w:type="gramEnd"/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01011011.01111010.00101000.</w:t>
      </w:r>
      <w:r w:rsidRPr="00BA4C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000000</w:t>
      </w:r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00)</w:t>
      </w:r>
    </w:p>
    <w:p w14:paraId="21764DDD" w14:textId="77777777" w:rsidR="00BA4C88" w:rsidRPr="00BA4C88" w:rsidRDefault="00BA4C88" w:rsidP="00BA4C88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91.122.40.4/</w:t>
      </w:r>
      <w:proofErr w:type="gramStart"/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  (</w:t>
      </w:r>
      <w:proofErr w:type="gramEnd"/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01011011.01111010.00101000.</w:t>
      </w:r>
      <w:r w:rsidRPr="00BA4C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000001</w:t>
      </w:r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00)</w:t>
      </w:r>
    </w:p>
    <w:p w14:paraId="5295D360" w14:textId="77777777" w:rsidR="00BA4C88" w:rsidRDefault="00BA4C88" w:rsidP="00BA4C88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91.122.40.8/</w:t>
      </w:r>
      <w:proofErr w:type="gramStart"/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  (</w:t>
      </w:r>
      <w:proofErr w:type="gramEnd"/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01011011.01111010.00101000.</w:t>
      </w:r>
      <w:r w:rsidRPr="00BA4C8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000010</w:t>
      </w:r>
      <w:r w:rsidRPr="00BA4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00)</w:t>
      </w:r>
    </w:p>
    <w:p w14:paraId="58DAFDA3" w14:textId="77777777" w:rsidR="00BA4C88" w:rsidRDefault="00BA4C88" w:rsidP="00BA4C8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A87E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Понимание этих вопросов является ключом к решению обеих задач контрольной работы.</w:t>
      </w:r>
    </w:p>
    <w:p w14:paraId="64414867" w14:textId="77777777" w:rsidR="00A87EDD" w:rsidRDefault="00A87EDD" w:rsidP="00BA4C8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8390BA" w14:textId="77777777" w:rsidR="000A3294" w:rsidRDefault="000A329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14:paraId="4D540C55" w14:textId="77777777" w:rsidR="000A3294" w:rsidRDefault="000A329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14:paraId="2C69EDC6" w14:textId="77777777" w:rsidR="00A87EDD" w:rsidRDefault="00A87EDD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lastRenderedPageBreak/>
        <w:t>1.4   Рекомендации по выполнению и оформлению</w:t>
      </w:r>
    </w:p>
    <w:p w14:paraId="76D3970C" w14:textId="77777777" w:rsidR="00A87EDD" w:rsidRDefault="00A87EDD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целом оформление работы произвольно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применением пакета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MS</w:t>
      </w:r>
      <w:r w:rsidR="00DE16B5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Office</w:t>
      </w:r>
      <w:r w:rsidR="00DE16B5" w:rsidRP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любой версии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однако непременным требованием является наличие всех поясняющих рисунков, надписей, схем, графиков и аналитических выкладок</w:t>
      </w:r>
      <w:r w:rsidR="00DE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особенно в части решения задач. Кроме всего прочего, ответы в задачах должны сопровождаться комментариями полученных результатов.</w:t>
      </w:r>
    </w:p>
    <w:p w14:paraId="2E56AA8F" w14:textId="77777777" w:rsidR="000A3294" w:rsidRDefault="000A3294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DDA0BE3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>Список литературы</w:t>
      </w:r>
    </w:p>
    <w:p w14:paraId="4106D86F" w14:textId="77777777" w:rsidR="005B4643" w:rsidRDefault="005B4643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3EA9F36A" w14:textId="77777777" w:rsidR="00DF7B1F" w:rsidRDefault="00DF7B1F" w:rsidP="00DF7B1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Мелехин В.Ф., Павловский Е.Г. Вычислительные машины, системы и сети. – М.: Академия, 2010.</w:t>
      </w:r>
    </w:p>
    <w:p w14:paraId="18EC023A" w14:textId="77777777" w:rsidR="005B4643" w:rsidRDefault="005B4643" w:rsidP="00DF7B1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 Пятибратов А.П.,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Гудыно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Л.П., Кириченко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А.А.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Вычислительные системы, сети и телекоммуникации. – М.: КНОРУС, 2013.</w:t>
      </w:r>
    </w:p>
    <w:p w14:paraId="311E20F2" w14:textId="77777777" w:rsidR="00DF7B1F" w:rsidRPr="00DF7B1F" w:rsidRDefault="005B4643" w:rsidP="00DF7B1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DF7B1F" w:rsidRPr="00DF7B1F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Новожилов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О.П.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Архитектура ЭВМ и систем. –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2013.</w:t>
      </w:r>
    </w:p>
    <w:p w14:paraId="6BE2AE64" w14:textId="77777777" w:rsidR="00DF7B1F" w:rsidRDefault="005B4643" w:rsidP="00DF7B1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DF7B1F" w:rsidRPr="00DF7B1F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spellStart"/>
      <w:r w:rsidRPr="00DF7B1F">
        <w:rPr>
          <w:rFonts w:ascii="Times New Roman" w:eastAsia="Calibri" w:hAnsi="Times New Roman" w:cs="Times New Roman"/>
          <w:sz w:val="28"/>
          <w:szCs w:val="28"/>
        </w:rPr>
        <w:t>Олифер</w:t>
      </w:r>
      <w:proofErr w:type="spellEnd"/>
      <w:r w:rsidRPr="00DF7B1F">
        <w:rPr>
          <w:rFonts w:ascii="Times New Roman" w:eastAsia="Calibri" w:hAnsi="Times New Roman" w:cs="Times New Roman"/>
          <w:sz w:val="28"/>
          <w:szCs w:val="28"/>
        </w:rPr>
        <w:t xml:space="preserve"> В. Г., </w:t>
      </w:r>
      <w:proofErr w:type="spellStart"/>
      <w:r w:rsidRPr="00DF7B1F">
        <w:rPr>
          <w:rFonts w:ascii="Times New Roman" w:eastAsia="Calibri" w:hAnsi="Times New Roman" w:cs="Times New Roman"/>
          <w:sz w:val="28"/>
          <w:szCs w:val="28"/>
        </w:rPr>
        <w:t>Олифер</w:t>
      </w:r>
      <w:proofErr w:type="spellEnd"/>
      <w:r w:rsidRPr="00DF7B1F">
        <w:rPr>
          <w:rFonts w:ascii="Times New Roman" w:eastAsia="Calibri" w:hAnsi="Times New Roman" w:cs="Times New Roman"/>
          <w:sz w:val="28"/>
          <w:szCs w:val="28"/>
        </w:rPr>
        <w:t xml:space="preserve"> Н.А. Компьютерные сети. Принципы, технологии, протоколы: 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B1F">
        <w:rPr>
          <w:rFonts w:ascii="Times New Roman" w:eastAsia="Calibri" w:hAnsi="Times New Roman" w:cs="Times New Roman"/>
          <w:sz w:val="28"/>
          <w:szCs w:val="28"/>
        </w:rPr>
        <w:t>для Вузов. 4-е издание. СПб.: Питер, 2014.</w:t>
      </w:r>
    </w:p>
    <w:p w14:paraId="7249214B" w14:textId="77777777" w:rsidR="00DF7B1F" w:rsidRPr="00DF7B1F" w:rsidRDefault="005B4643" w:rsidP="00DF7B1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DF7B1F" w:rsidRPr="00DF7B1F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spellStart"/>
      <w:r w:rsidR="00DF7B1F" w:rsidRPr="00DF7B1F">
        <w:rPr>
          <w:rFonts w:ascii="Times New Roman" w:eastAsia="Calibri" w:hAnsi="Times New Roman" w:cs="Times New Roman"/>
          <w:sz w:val="28"/>
          <w:szCs w:val="28"/>
        </w:rPr>
        <w:t>Небаев</w:t>
      </w:r>
      <w:proofErr w:type="spellEnd"/>
      <w:r w:rsidR="00DF7B1F" w:rsidRPr="00DF7B1F">
        <w:rPr>
          <w:rFonts w:ascii="Times New Roman" w:eastAsia="Calibri" w:hAnsi="Times New Roman" w:cs="Times New Roman"/>
          <w:sz w:val="28"/>
          <w:szCs w:val="28"/>
        </w:rPr>
        <w:t xml:space="preserve"> И.А. Компьютерные сети передачи данных: Учебное пособие. СПб.: СПбГУТ, 2013.</w:t>
      </w:r>
    </w:p>
    <w:p w14:paraId="7A8F3AE5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3D35EBF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EE6B375" w14:textId="77777777" w:rsid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  <w:t>Данные для выбора задания</w:t>
      </w:r>
    </w:p>
    <w:p w14:paraId="337F62D3" w14:textId="77777777" w:rsidR="009A4F79" w:rsidRDefault="009A4F79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38FF11E5" w14:textId="77777777" w:rsidR="005B4643" w:rsidRPr="005B4643" w:rsidRDefault="005B4643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Ниже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приведен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перечень тем для выбора трех теоретических вопросов. </w:t>
      </w:r>
    </w:p>
    <w:p w14:paraId="2C5E3E7B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Этапы развития вычислительной техники.</w:t>
      </w:r>
    </w:p>
    <w:p w14:paraId="368FC8AE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Принципы фон Неймана.</w:t>
      </w:r>
    </w:p>
    <w:p w14:paraId="45128670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Структура вычислительной машины. Принцип открытой архитектуры.</w:t>
      </w:r>
    </w:p>
    <w:p w14:paraId="72BC5E9C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Характеристики, признаки классификации и развитие принципов построения вычислительных машин.</w:t>
      </w:r>
    </w:p>
    <w:p w14:paraId="3F868467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lastRenderedPageBreak/>
        <w:t>Интерфейсы: принципы проектирования, классификация, принципы организации и основные функции.</w:t>
      </w:r>
    </w:p>
    <w:p w14:paraId="26923551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Архитектуры компьютера с шиной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PCI</w:t>
      </w:r>
      <w:r w:rsidRPr="005F3898">
        <w:rPr>
          <w:rFonts w:ascii="Times New Roman" w:hAnsi="Times New Roman" w:cs="Times New Roman"/>
          <w:sz w:val="28"/>
          <w:szCs w:val="28"/>
        </w:rPr>
        <w:t xml:space="preserve">,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PCI</w:t>
      </w:r>
      <w:r w:rsidRPr="005F3898">
        <w:rPr>
          <w:rFonts w:ascii="Times New Roman" w:hAnsi="Times New Roman" w:cs="Times New Roman"/>
          <w:sz w:val="28"/>
          <w:szCs w:val="28"/>
        </w:rPr>
        <w:t xml:space="preserve">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14:paraId="52142C5B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Внешние компьютерные интерфейсы и порты компьютера.</w:t>
      </w:r>
    </w:p>
    <w:p w14:paraId="6AF68748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Принципы построения процессоров. Структура процессора как автомата.</w:t>
      </w:r>
    </w:p>
    <w:p w14:paraId="0EB0C866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Архитектура процессора.</w:t>
      </w:r>
    </w:p>
    <w:p w14:paraId="2F04B278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Иерархия и основные параметры запоминающих устройств.</w:t>
      </w:r>
    </w:p>
    <w:p w14:paraId="623F6F06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Постоянные запоминающие </w:t>
      </w:r>
      <w:proofErr w:type="gramStart"/>
      <w:r w:rsidRPr="005F3898">
        <w:rPr>
          <w:rFonts w:ascii="Times New Roman" w:hAnsi="Times New Roman" w:cs="Times New Roman"/>
          <w:sz w:val="28"/>
          <w:szCs w:val="28"/>
        </w:rPr>
        <w:t xml:space="preserve">устройства 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ROM</w:t>
      </w:r>
      <w:proofErr w:type="gramEnd"/>
      <w:r w:rsidRPr="005F3898">
        <w:rPr>
          <w:rFonts w:ascii="Times New Roman" w:hAnsi="Times New Roman" w:cs="Times New Roman"/>
          <w:sz w:val="28"/>
          <w:szCs w:val="28"/>
        </w:rPr>
        <w:t>(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F3898">
        <w:rPr>
          <w:rFonts w:ascii="Times New Roman" w:hAnsi="Times New Roman" w:cs="Times New Roman"/>
          <w:sz w:val="28"/>
          <w:szCs w:val="28"/>
        </w:rPr>
        <w:t xml:space="preserve">) и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PROM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14:paraId="36931352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5F3898">
        <w:rPr>
          <w:rFonts w:ascii="Times New Roman" w:hAnsi="Times New Roman" w:cs="Times New Roman"/>
          <w:sz w:val="28"/>
          <w:szCs w:val="28"/>
        </w:rPr>
        <w:t xml:space="preserve"> память: структура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NOR</w:t>
      </w:r>
      <w:r w:rsidRPr="005F3898">
        <w:rPr>
          <w:rFonts w:ascii="Times New Roman" w:hAnsi="Times New Roman" w:cs="Times New Roman"/>
          <w:sz w:val="28"/>
          <w:szCs w:val="28"/>
        </w:rPr>
        <w:t xml:space="preserve"> и ЛИЗМОП транзистора с двойным затвором.</w:t>
      </w:r>
    </w:p>
    <w:p w14:paraId="4358F7F9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Статические оперативные запоминающие устройства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SRAM</w:t>
      </w:r>
      <w:r w:rsidRPr="005F3898">
        <w:rPr>
          <w:rFonts w:ascii="Times New Roman" w:hAnsi="Times New Roman" w:cs="Times New Roman"/>
          <w:sz w:val="28"/>
          <w:szCs w:val="28"/>
        </w:rPr>
        <w:t>. Кэш-память.</w:t>
      </w:r>
    </w:p>
    <w:p w14:paraId="472DD45D" w14:textId="77777777" w:rsidR="005B4643" w:rsidRPr="00596924" w:rsidRDefault="005B4643" w:rsidP="0059692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Стандартные динамические оперативные запоминающие устройства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DRAM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14:paraId="4438C382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Твердотельные внешние запоминающие устройства.</w:t>
      </w:r>
    </w:p>
    <w:p w14:paraId="50B13641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Общая классификация вычислительных систем.</w:t>
      </w:r>
    </w:p>
    <w:p w14:paraId="397B4843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Классификация архитектур вычислительных систем </w:t>
      </w:r>
      <w:proofErr w:type="spellStart"/>
      <w:r w:rsidRPr="005F3898">
        <w:rPr>
          <w:rFonts w:ascii="Times New Roman" w:hAnsi="Times New Roman" w:cs="Times New Roman"/>
          <w:sz w:val="28"/>
          <w:szCs w:val="28"/>
        </w:rPr>
        <w:t>М.Флинна</w:t>
      </w:r>
      <w:proofErr w:type="spellEnd"/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14:paraId="498FF45A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Реализаци</w:t>
      </w:r>
      <w:r w:rsidR="00572ED1">
        <w:rPr>
          <w:rFonts w:ascii="Times New Roman" w:hAnsi="Times New Roman" w:cs="Times New Roman"/>
          <w:sz w:val="28"/>
          <w:szCs w:val="28"/>
        </w:rPr>
        <w:t>я параллелизма на уровне команд и процессоров.</w:t>
      </w:r>
    </w:p>
    <w:p w14:paraId="329DFB82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Способы организации внутренних связей в вычислительных системах.</w:t>
      </w:r>
    </w:p>
    <w:p w14:paraId="71C689C2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Классификация и архитектурные принципы построения компьютерных сетей.</w:t>
      </w:r>
    </w:p>
    <w:p w14:paraId="689FC804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Среды передачи данных в сетях. Основные параметры кабельных линий.</w:t>
      </w:r>
    </w:p>
    <w:p w14:paraId="54C93AE9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Методы доступа к среде передачи данных.</w:t>
      </w:r>
    </w:p>
    <w:p w14:paraId="46E5E758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2ED1">
        <w:rPr>
          <w:rFonts w:ascii="Times New Roman" w:hAnsi="Times New Roman" w:cs="Times New Roman"/>
          <w:sz w:val="28"/>
          <w:szCs w:val="28"/>
        </w:rPr>
        <w:t xml:space="preserve">Эталонная модель </w:t>
      </w:r>
      <w:r w:rsidRPr="00572ED1">
        <w:rPr>
          <w:rFonts w:ascii="Times New Roman" w:hAnsi="Times New Roman" w:cs="Times New Roman"/>
          <w:sz w:val="28"/>
          <w:szCs w:val="28"/>
          <w:lang w:val="en-US"/>
        </w:rPr>
        <w:t>OSI</w:t>
      </w:r>
      <w:r w:rsidRPr="00572ED1">
        <w:rPr>
          <w:rFonts w:ascii="Times New Roman" w:hAnsi="Times New Roman" w:cs="Times New Roman"/>
          <w:sz w:val="28"/>
          <w:szCs w:val="28"/>
        </w:rPr>
        <w:t>. Уровни сетевой архитектуры.</w:t>
      </w:r>
    </w:p>
    <w:p w14:paraId="7CE8E79E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Коммуникационное оборудование компьютерных сетей.</w:t>
      </w:r>
    </w:p>
    <w:p w14:paraId="0E0A91A3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Стандарты построения локальных сетей семейства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Ethernet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14:paraId="4681C9A5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Принципы пакетной передачи данных. </w:t>
      </w:r>
      <w:proofErr w:type="spellStart"/>
      <w:r w:rsidRPr="005F3898">
        <w:rPr>
          <w:rFonts w:ascii="Times New Roman" w:hAnsi="Times New Roman" w:cs="Times New Roman"/>
          <w:sz w:val="28"/>
          <w:szCs w:val="28"/>
        </w:rPr>
        <w:t>Обобщенный</w:t>
      </w:r>
      <w:proofErr w:type="spellEnd"/>
      <w:r w:rsidRPr="005F3898">
        <w:rPr>
          <w:rFonts w:ascii="Times New Roman" w:hAnsi="Times New Roman" w:cs="Times New Roman"/>
          <w:sz w:val="28"/>
          <w:szCs w:val="28"/>
        </w:rPr>
        <w:t xml:space="preserve"> формат пакета.</w:t>
      </w:r>
    </w:p>
    <w:p w14:paraId="7C2197F4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Стек протоколов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5F3898">
        <w:rPr>
          <w:rFonts w:ascii="Times New Roman" w:hAnsi="Times New Roman" w:cs="Times New Roman"/>
          <w:sz w:val="28"/>
          <w:szCs w:val="28"/>
        </w:rPr>
        <w:t>/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14:paraId="2FCF63C1" w14:textId="77777777" w:rsidR="005B4643" w:rsidRPr="005F3898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Физическая адресация в сетях.</w:t>
      </w:r>
    </w:p>
    <w:p w14:paraId="42329D2F" w14:textId="77777777" w:rsidR="005B4643" w:rsidRPr="00572ED1" w:rsidRDefault="005B4643" w:rsidP="00572ED1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Формат сетевого адреса. Понятие маски. Специальные адреса.</w:t>
      </w:r>
    </w:p>
    <w:p w14:paraId="2AC4E526" w14:textId="77777777" w:rsidR="005B4643" w:rsidRDefault="005B4643" w:rsidP="005B464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Адреса в виде символьной последовательности.</w:t>
      </w:r>
    </w:p>
    <w:p w14:paraId="5E97AACF" w14:textId="77777777" w:rsidR="00596924" w:rsidRDefault="00596924" w:rsidP="0059692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80B664" w14:textId="77777777" w:rsidR="00596924" w:rsidRDefault="00596924" w:rsidP="005969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приведен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перечень исходных данных для выбора двух задач.</w:t>
      </w:r>
    </w:p>
    <w:p w14:paraId="13E20973" w14:textId="77777777" w:rsidR="00596924" w:rsidRDefault="00596924" w:rsidP="0059692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9142A3" w14:textId="77777777" w:rsidR="00596924" w:rsidRDefault="00A57AAE" w:rsidP="00A57A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 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Разделить адресный пул 192.168.100.0/24 между двумя парами </w:t>
      </w:r>
      <w:proofErr w:type="gramStart"/>
      <w:r w:rsidRPr="00A57AAE">
        <w:rPr>
          <w:rFonts w:ascii="Times New Roman" w:eastAsia="Calibri" w:hAnsi="Times New Roman" w:cs="Times New Roman"/>
          <w:sz w:val="28"/>
          <w:szCs w:val="28"/>
        </w:rPr>
        <w:t>сетей  с</w:t>
      </w:r>
      <w:proofErr w:type="gramEnd"/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 числом хостов в каждой 10, и соединить эти пары через шлюз на основе двух маршрутизаторов.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AAE">
        <w:rPr>
          <w:rFonts w:ascii="Times New Roman" w:eastAsia="Calibri" w:hAnsi="Times New Roman" w:cs="Times New Roman"/>
          <w:sz w:val="28"/>
          <w:szCs w:val="28"/>
        </w:rPr>
        <w:t>номера 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1CB65A75" w14:textId="77777777" w:rsidR="00A57AAE" w:rsidRDefault="00A57AAE" w:rsidP="00A57A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2.  </w:t>
      </w:r>
      <w:r w:rsidRPr="00A57AAE">
        <w:rPr>
          <w:rFonts w:ascii="Times New Roman" w:eastAsia="Calibri" w:hAnsi="Times New Roman" w:cs="Times New Roman"/>
          <w:sz w:val="28"/>
          <w:szCs w:val="28"/>
        </w:rPr>
        <w:t>Используя маски равной длины 255.255.240.0, объединить с</w:t>
      </w:r>
      <w:r>
        <w:rPr>
          <w:rFonts w:ascii="Times New Roman" w:hAnsi="Times New Roman" w:cs="Times New Roman"/>
          <w:sz w:val="28"/>
          <w:szCs w:val="28"/>
        </w:rPr>
        <w:t xml:space="preserve"> помощью шлюза на двух 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маршрутизаторах две сети с числом хостов по </w:t>
      </w:r>
      <w:proofErr w:type="gramStart"/>
      <w:r w:rsidRPr="00A57AAE">
        <w:rPr>
          <w:rFonts w:ascii="Times New Roman" w:eastAsia="Calibri" w:hAnsi="Times New Roman" w:cs="Times New Roman"/>
          <w:sz w:val="28"/>
          <w:szCs w:val="28"/>
        </w:rPr>
        <w:t>200  в</w:t>
      </w:r>
      <w:proofErr w:type="gramEnd"/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 сеть с </w:t>
      </w:r>
      <w:r w:rsidRPr="00A57AAE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A57AAE">
        <w:rPr>
          <w:rFonts w:ascii="Times New Roman" w:eastAsia="Calibri" w:hAnsi="Times New Roman" w:cs="Times New Roman"/>
          <w:sz w:val="28"/>
          <w:szCs w:val="28"/>
        </w:rPr>
        <w:t>-адресом 129.44.0.0.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Определить номера сетей, префиксы и диапазоны </w:t>
      </w:r>
      <w:r w:rsidRPr="00A57AAE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A57AA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адресов.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14:paraId="1AB8FBEB" w14:textId="77777777" w:rsidR="00A57AAE" w:rsidRDefault="00A57AAE" w:rsidP="00A57A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 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Разделить сеть с </w:t>
      </w:r>
      <w:r w:rsidRPr="00A57AAE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-адресом 129.44.100.0/24 на </w:t>
      </w:r>
      <w:proofErr w:type="gramStart"/>
      <w:r w:rsidRPr="00A57AAE">
        <w:rPr>
          <w:rFonts w:ascii="Times New Roman" w:eastAsia="Calibri" w:hAnsi="Times New Roman" w:cs="Times New Roman"/>
          <w:sz w:val="28"/>
          <w:szCs w:val="28"/>
        </w:rPr>
        <w:t>четыре  подсети</w:t>
      </w:r>
      <w:proofErr w:type="gramEnd"/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 с числом  компьютеров в каждой 2, 14, 30 и 62. Определить номера  подсетей и их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A52FCD" w14:textId="77777777" w:rsidR="002E2859" w:rsidRDefault="00A57AAE" w:rsidP="002E28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  </w:t>
      </w:r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Разделить адресный пул 129.44.100.0/24 между двумя сетями с числом компьютеров </w:t>
      </w:r>
      <w:proofErr w:type="gramStart"/>
      <w:r w:rsidRPr="00A57AAE">
        <w:rPr>
          <w:rFonts w:ascii="Times New Roman" w:eastAsia="Calibri" w:hAnsi="Times New Roman" w:cs="Times New Roman"/>
          <w:sz w:val="28"/>
          <w:szCs w:val="28"/>
        </w:rPr>
        <w:t>в  каждой</w:t>
      </w:r>
      <w:proofErr w:type="gramEnd"/>
      <w:r w:rsidRPr="00A57AAE">
        <w:rPr>
          <w:rFonts w:ascii="Times New Roman" w:eastAsia="Calibri" w:hAnsi="Times New Roman" w:cs="Times New Roman"/>
          <w:sz w:val="28"/>
          <w:szCs w:val="28"/>
        </w:rPr>
        <w:t xml:space="preserve"> 24, и соединить их через шлюз на основе двух маршрутизаторов.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AAE">
        <w:rPr>
          <w:rFonts w:ascii="Times New Roman" w:eastAsia="Calibri" w:hAnsi="Times New Roman" w:cs="Times New Roman"/>
          <w:sz w:val="28"/>
          <w:szCs w:val="28"/>
        </w:rPr>
        <w:t>номера сетей и маски</w:t>
      </w:r>
      <w:r w:rsidR="00F02C93">
        <w:rPr>
          <w:rFonts w:ascii="Times New Roman" w:hAnsi="Times New Roman" w:cs="Times New Roman"/>
          <w:sz w:val="28"/>
          <w:szCs w:val="28"/>
        </w:rPr>
        <w:t>.</w:t>
      </w:r>
    </w:p>
    <w:p w14:paraId="6D27A59C" w14:textId="77777777" w:rsidR="00F02C93" w:rsidRDefault="00F02C93" w:rsidP="002E28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 </w:t>
      </w:r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Определить номер сети, широковещательный адрес и число </w:t>
      </w:r>
      <w:proofErr w:type="spellStart"/>
      <w:r w:rsidRPr="00F02C93">
        <w:rPr>
          <w:rFonts w:ascii="Times New Roman" w:eastAsia="Calibri" w:hAnsi="Times New Roman" w:cs="Times New Roman"/>
          <w:sz w:val="28"/>
          <w:szCs w:val="28"/>
        </w:rPr>
        <w:t>ее</w:t>
      </w:r>
      <w:proofErr w:type="spellEnd"/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 хостов, если один из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имеет </w:t>
      </w:r>
      <w:r w:rsidRPr="00F02C93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F02C93">
        <w:rPr>
          <w:rFonts w:ascii="Times New Roman" w:eastAsia="Calibri" w:hAnsi="Times New Roman" w:cs="Times New Roman"/>
          <w:sz w:val="28"/>
          <w:szCs w:val="28"/>
        </w:rPr>
        <w:t>-адрес 132.26.29.209/18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093F38" w14:textId="77777777" w:rsidR="00F02C93" w:rsidRDefault="00F02C93" w:rsidP="002E28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 </w:t>
      </w:r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Используя маски равной длины 255.255.240.0, объединить с помощью шлюза на </w:t>
      </w:r>
      <w:proofErr w:type="gramStart"/>
      <w:r w:rsidRPr="00F02C93">
        <w:rPr>
          <w:rFonts w:ascii="Times New Roman" w:eastAsia="Calibri" w:hAnsi="Times New Roman" w:cs="Times New Roman"/>
          <w:sz w:val="28"/>
          <w:szCs w:val="28"/>
        </w:rPr>
        <w:t>двух  маршрутизаторах</w:t>
      </w:r>
      <w:proofErr w:type="gramEnd"/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 две сети с числом хостов по 200  в сеть с </w:t>
      </w:r>
      <w:r w:rsidRPr="00F02C93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F02C93">
        <w:rPr>
          <w:rFonts w:ascii="Times New Roman" w:eastAsia="Calibri" w:hAnsi="Times New Roman" w:cs="Times New Roman"/>
          <w:sz w:val="28"/>
          <w:szCs w:val="28"/>
        </w:rPr>
        <w:t>-адресом 129.44.192.0.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Определить номера сетей, префиксы и диапазоны </w:t>
      </w:r>
      <w:r w:rsidRPr="00F02C93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F02C9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адресов.</w:t>
      </w:r>
    </w:p>
    <w:p w14:paraId="6ECB103F" w14:textId="77777777" w:rsidR="00F02C93" w:rsidRDefault="00F02C93" w:rsidP="00F02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  </w:t>
      </w:r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Разделить адресный пул 192.168.0.0/24 между тремя </w:t>
      </w:r>
      <w:proofErr w:type="gramStart"/>
      <w:r w:rsidRPr="00F02C93">
        <w:rPr>
          <w:rFonts w:ascii="Times New Roman" w:eastAsia="Calibri" w:hAnsi="Times New Roman" w:cs="Times New Roman"/>
          <w:sz w:val="28"/>
          <w:szCs w:val="28"/>
        </w:rPr>
        <w:t>сетями  с</w:t>
      </w:r>
      <w:proofErr w:type="gramEnd"/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 числом хостов 2, 14, 100, и соединить одну из них с  парой других  через шлюз на основе двух маршрутизаторов.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C93">
        <w:rPr>
          <w:rFonts w:ascii="Times New Roman" w:eastAsia="Calibri" w:hAnsi="Times New Roman" w:cs="Times New Roman"/>
          <w:sz w:val="28"/>
          <w:szCs w:val="28"/>
        </w:rPr>
        <w:t>номера 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3B36F8" w14:textId="77777777" w:rsidR="00F02C93" w:rsidRDefault="00F02C93" w:rsidP="00F02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   </w:t>
      </w:r>
      <w:r w:rsidRPr="00F02C93">
        <w:rPr>
          <w:rFonts w:ascii="Times New Roman" w:eastAsia="Calibri" w:hAnsi="Times New Roman" w:cs="Times New Roman"/>
          <w:sz w:val="28"/>
          <w:szCs w:val="28"/>
        </w:rPr>
        <w:t>Адресный пул 129.44.100.0/24 распределить между тремя сетями с числом узлов 2, 30, 126. Определить номера 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B8D27D" w14:textId="77777777" w:rsidR="00F02C93" w:rsidRDefault="00F02C93" w:rsidP="00F02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  </w:t>
      </w:r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Сеть с </w:t>
      </w:r>
      <w:r w:rsidRPr="00F02C93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-адресом 192.168.1.0/24 разделить на две подсети с равным числом узлов, а затем одну из них разделить </w:t>
      </w:r>
      <w:proofErr w:type="spellStart"/>
      <w:r w:rsidRPr="00F02C93">
        <w:rPr>
          <w:rFonts w:ascii="Times New Roman" w:eastAsia="Calibri" w:hAnsi="Times New Roman" w:cs="Times New Roman"/>
          <w:sz w:val="28"/>
          <w:szCs w:val="28"/>
        </w:rPr>
        <w:t>еще</w:t>
      </w:r>
      <w:proofErr w:type="spellEnd"/>
      <w:r w:rsidRPr="00F02C93">
        <w:rPr>
          <w:rFonts w:ascii="Times New Roman" w:eastAsia="Calibri" w:hAnsi="Times New Roman" w:cs="Times New Roman"/>
          <w:sz w:val="28"/>
          <w:szCs w:val="28"/>
        </w:rPr>
        <w:t xml:space="preserve"> на две подсети также с равным числом узлов. Определить   номера подсетей и префиксы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6FCBC4" w14:textId="77777777" w:rsidR="00A078E2" w:rsidRDefault="00A078E2" w:rsidP="00F02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 </w:t>
      </w:r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Разделить адресный пул 192.168.0.0/24 между тремя </w:t>
      </w:r>
      <w:proofErr w:type="gramStart"/>
      <w:r w:rsidRPr="00A078E2">
        <w:rPr>
          <w:rFonts w:ascii="Times New Roman" w:eastAsia="Calibri" w:hAnsi="Times New Roman" w:cs="Times New Roman"/>
          <w:sz w:val="28"/>
          <w:szCs w:val="28"/>
        </w:rPr>
        <w:t>сетями  с</w:t>
      </w:r>
      <w:proofErr w:type="gramEnd"/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 числом хостов в каждой 30, и соединить одну из них с  парой других  через шлюз на основе двух маршрутизаторов.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8E2">
        <w:rPr>
          <w:rFonts w:ascii="Times New Roman" w:eastAsia="Calibri" w:hAnsi="Times New Roman" w:cs="Times New Roman"/>
          <w:sz w:val="28"/>
          <w:szCs w:val="28"/>
        </w:rPr>
        <w:t>номера 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E90D8D" w14:textId="77777777" w:rsidR="00A078E2" w:rsidRDefault="00A078E2" w:rsidP="00A078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11.  </w:t>
      </w:r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Разделить адресный пул 131.57.0.0/24 между двумя парами </w:t>
      </w:r>
      <w:proofErr w:type="gramStart"/>
      <w:r w:rsidRPr="00A078E2">
        <w:rPr>
          <w:rFonts w:ascii="Times New Roman" w:eastAsia="Calibri" w:hAnsi="Times New Roman" w:cs="Times New Roman"/>
          <w:sz w:val="28"/>
          <w:szCs w:val="28"/>
        </w:rPr>
        <w:t>сетей  с</w:t>
      </w:r>
      <w:proofErr w:type="gramEnd"/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 числом хостов в каждой 20, и соединить эти пары через шлюз на основе двух маршрутизаторов.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8E2">
        <w:rPr>
          <w:rFonts w:ascii="Times New Roman" w:eastAsia="Calibri" w:hAnsi="Times New Roman" w:cs="Times New Roman"/>
          <w:sz w:val="28"/>
          <w:szCs w:val="28"/>
        </w:rPr>
        <w:t>номера 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B98A8E" w14:textId="77777777" w:rsidR="00F02C93" w:rsidRPr="00A078E2" w:rsidRDefault="00A078E2" w:rsidP="00A078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12.  </w:t>
      </w:r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Используя маски равной длины 255.255.192.0, объединить с помощью шлюза на двух маршрутизаторах две сети с числом хостов по </w:t>
      </w:r>
      <w:proofErr w:type="gramStart"/>
      <w:r w:rsidRPr="00A078E2">
        <w:rPr>
          <w:rFonts w:ascii="Times New Roman" w:eastAsia="Calibri" w:hAnsi="Times New Roman" w:cs="Times New Roman"/>
          <w:sz w:val="28"/>
          <w:szCs w:val="28"/>
        </w:rPr>
        <w:t>100  в</w:t>
      </w:r>
      <w:proofErr w:type="gramEnd"/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 сеть с </w:t>
      </w:r>
      <w:r w:rsidRPr="00A078E2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A078E2">
        <w:rPr>
          <w:rFonts w:ascii="Times New Roman" w:eastAsia="Calibri" w:hAnsi="Times New Roman" w:cs="Times New Roman"/>
          <w:sz w:val="28"/>
          <w:szCs w:val="28"/>
        </w:rPr>
        <w:t>-адресом 129.44.0.0.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Определить номера сетей, префиксы и диапазоны </w:t>
      </w:r>
      <w:r w:rsidRPr="00A078E2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A078E2">
        <w:rPr>
          <w:rFonts w:ascii="Times New Roman" w:eastAsia="Calibri" w:hAnsi="Times New Roman" w:cs="Times New Roman"/>
          <w:sz w:val="28"/>
          <w:szCs w:val="28"/>
        </w:rPr>
        <w:t>-адресов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15052322" w14:textId="77777777" w:rsidR="00F31698" w:rsidRDefault="00F02C93" w:rsidP="00F316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78E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078E2">
        <w:rPr>
          <w:rFonts w:ascii="Times New Roman" w:hAnsi="Times New Roman" w:cs="Times New Roman"/>
          <w:sz w:val="28"/>
          <w:szCs w:val="28"/>
        </w:rPr>
        <w:t xml:space="preserve"> 13.  </w:t>
      </w:r>
      <w:r w:rsidR="00A078E2" w:rsidRPr="00A078E2">
        <w:rPr>
          <w:rFonts w:ascii="Times New Roman" w:eastAsia="Calibri" w:hAnsi="Times New Roman" w:cs="Times New Roman"/>
          <w:sz w:val="28"/>
          <w:szCs w:val="28"/>
        </w:rPr>
        <w:t>Адресный пул 131.57.9.0/24 распределить между тремя сетями с числом узлов 4, 16, 200. Определить номера сетей и маски</w:t>
      </w:r>
      <w:r w:rsidR="00F31698">
        <w:rPr>
          <w:rFonts w:ascii="Times New Roman" w:hAnsi="Times New Roman" w:cs="Times New Roman"/>
          <w:sz w:val="28"/>
          <w:szCs w:val="28"/>
        </w:rPr>
        <w:t>.</w:t>
      </w:r>
    </w:p>
    <w:p w14:paraId="01219603" w14:textId="77777777" w:rsidR="00F02C93" w:rsidRDefault="00F31698" w:rsidP="00F31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31698">
        <w:rPr>
          <w:rFonts w:ascii="Times New Roman" w:hAnsi="Times New Roman" w:cs="Times New Roman"/>
          <w:sz w:val="28"/>
          <w:szCs w:val="28"/>
        </w:rPr>
        <w:t xml:space="preserve">14.  </w:t>
      </w:r>
      <w:r w:rsidRPr="00F31698">
        <w:rPr>
          <w:rFonts w:ascii="Times New Roman" w:eastAsia="Calibri" w:hAnsi="Times New Roman" w:cs="Times New Roman"/>
          <w:sz w:val="28"/>
          <w:szCs w:val="28"/>
        </w:rPr>
        <w:t xml:space="preserve">Адресный пул 185.210.0.0/16 разделить на 16 сетей с числом узлов не менее </w:t>
      </w:r>
      <w:proofErr w:type="gramStart"/>
      <w:r w:rsidRPr="00F31698">
        <w:rPr>
          <w:rFonts w:ascii="Times New Roman" w:eastAsia="Calibri" w:hAnsi="Times New Roman" w:cs="Times New Roman"/>
          <w:sz w:val="28"/>
          <w:szCs w:val="28"/>
        </w:rPr>
        <w:t>4000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1698">
        <w:rPr>
          <w:rFonts w:ascii="Times New Roman" w:eastAsia="Calibri" w:hAnsi="Times New Roman" w:cs="Times New Roman"/>
          <w:sz w:val="28"/>
          <w:szCs w:val="28"/>
        </w:rPr>
        <w:t>каждой. Определить номера 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84AF96" w14:textId="77777777" w:rsidR="00F31698" w:rsidRDefault="00F31698" w:rsidP="00F31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15.  </w:t>
      </w:r>
      <w:r w:rsidRPr="00F31698">
        <w:rPr>
          <w:rFonts w:ascii="Times New Roman" w:eastAsia="Calibri" w:hAnsi="Times New Roman" w:cs="Times New Roman"/>
          <w:sz w:val="28"/>
          <w:szCs w:val="28"/>
        </w:rPr>
        <w:t xml:space="preserve">Сеть с </w:t>
      </w:r>
      <w:r w:rsidRPr="00F31698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F31698">
        <w:rPr>
          <w:rFonts w:ascii="Times New Roman" w:eastAsia="Calibri" w:hAnsi="Times New Roman" w:cs="Times New Roman"/>
          <w:sz w:val="28"/>
          <w:szCs w:val="28"/>
        </w:rPr>
        <w:t>-адресом 212.100.54.0/24 разделить на четыре подсети с числом хостов в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F31698">
        <w:rPr>
          <w:rFonts w:ascii="Times New Roman" w:eastAsia="Calibri" w:hAnsi="Times New Roman" w:cs="Times New Roman"/>
          <w:sz w:val="28"/>
          <w:szCs w:val="28"/>
        </w:rPr>
        <w:t>аждой не менее 30. Определить номера подсетей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50AD56" w14:textId="77777777" w:rsidR="00F31698" w:rsidRDefault="00F31698" w:rsidP="00F31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16.  </w:t>
      </w:r>
      <w:r w:rsidRPr="00F31698">
        <w:rPr>
          <w:rFonts w:ascii="Times New Roman" w:eastAsia="Calibri" w:hAnsi="Times New Roman" w:cs="Times New Roman"/>
          <w:sz w:val="28"/>
          <w:szCs w:val="28"/>
        </w:rPr>
        <w:t>Разделить адресный пул 129.44.13.0/24 между двумя сетями с числом компьютеров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1698">
        <w:rPr>
          <w:rFonts w:ascii="Times New Roman" w:eastAsia="Calibri" w:hAnsi="Times New Roman" w:cs="Times New Roman"/>
          <w:sz w:val="28"/>
          <w:szCs w:val="28"/>
        </w:rPr>
        <w:t>в каждой 36, и соединить их через шлюз на основе двух маршрутизаторов.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1698">
        <w:rPr>
          <w:rFonts w:ascii="Times New Roman" w:eastAsia="Calibri" w:hAnsi="Times New Roman" w:cs="Times New Roman"/>
          <w:sz w:val="28"/>
          <w:szCs w:val="28"/>
        </w:rPr>
        <w:t>номера сетей и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16A927" w14:textId="77777777" w:rsidR="00F31698" w:rsidRDefault="00F31698" w:rsidP="00F316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17.  </w:t>
      </w:r>
      <w:r w:rsidRPr="00F31698">
        <w:rPr>
          <w:rFonts w:ascii="Times New Roman" w:eastAsia="Calibri" w:hAnsi="Times New Roman" w:cs="Times New Roman"/>
          <w:sz w:val="28"/>
          <w:szCs w:val="28"/>
        </w:rPr>
        <w:t xml:space="preserve">Разделить сеть с </w:t>
      </w:r>
      <w:r w:rsidRPr="00F31698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F31698">
        <w:rPr>
          <w:rFonts w:ascii="Times New Roman" w:eastAsia="Calibri" w:hAnsi="Times New Roman" w:cs="Times New Roman"/>
          <w:sz w:val="28"/>
          <w:szCs w:val="28"/>
        </w:rPr>
        <w:t>-адресом 129.44.100.0/24 на три подсети с числом компьютеров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1698">
        <w:rPr>
          <w:rFonts w:ascii="Times New Roman" w:eastAsia="Calibri" w:hAnsi="Times New Roman" w:cs="Times New Roman"/>
          <w:sz w:val="28"/>
          <w:szCs w:val="28"/>
        </w:rPr>
        <w:t xml:space="preserve">каждой 2, 14, 126. Определить </w:t>
      </w:r>
      <w:proofErr w:type="gramStart"/>
      <w:r w:rsidRPr="00F31698">
        <w:rPr>
          <w:rFonts w:ascii="Times New Roman" w:eastAsia="Calibri" w:hAnsi="Times New Roman" w:cs="Times New Roman"/>
          <w:sz w:val="28"/>
          <w:szCs w:val="28"/>
        </w:rPr>
        <w:t>номера  подсетей</w:t>
      </w:r>
      <w:proofErr w:type="gramEnd"/>
      <w:r w:rsidRPr="00F31698">
        <w:rPr>
          <w:rFonts w:ascii="Times New Roman" w:eastAsia="Calibri" w:hAnsi="Times New Roman" w:cs="Times New Roman"/>
          <w:sz w:val="28"/>
          <w:szCs w:val="28"/>
        </w:rPr>
        <w:t xml:space="preserve"> и их маски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63ED59" w14:textId="77777777" w:rsidR="00F31698" w:rsidRDefault="00583B25" w:rsidP="00583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18.  </w:t>
      </w:r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Сеть с </w:t>
      </w:r>
      <w:r w:rsidRPr="00583B25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-адресом 192.168.1.0/24 разделить на две подсети с равным числом узлов, а затем одну из них разделить </w:t>
      </w:r>
      <w:proofErr w:type="spellStart"/>
      <w:r w:rsidRPr="00583B25">
        <w:rPr>
          <w:rFonts w:ascii="Times New Roman" w:eastAsia="Calibri" w:hAnsi="Times New Roman" w:cs="Times New Roman"/>
          <w:sz w:val="28"/>
          <w:szCs w:val="28"/>
        </w:rPr>
        <w:t>еще</w:t>
      </w:r>
      <w:proofErr w:type="spellEnd"/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 на 4 подсети также с равным числом узлов. Определить номера подсетей и число хостов в каждой подсети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95414E" w14:textId="77777777" w:rsidR="00583B25" w:rsidRDefault="00583B25" w:rsidP="00583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19.  </w:t>
      </w:r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Сеть с </w:t>
      </w:r>
      <w:r w:rsidRPr="00583B25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-адресом 10.10.0.0/15 разделить на восемь подсетей с равным числом узлов.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пределить номера подсетей, их маски и диапазоны </w:t>
      </w:r>
      <w:r w:rsidRPr="00583B25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583B25">
        <w:rPr>
          <w:rFonts w:ascii="Times New Roman" w:eastAsia="Calibri" w:hAnsi="Times New Roman" w:cs="Times New Roman"/>
          <w:sz w:val="28"/>
          <w:szCs w:val="28"/>
        </w:rPr>
        <w:t>-адресов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F71C3C" w14:textId="77777777" w:rsidR="00583B25" w:rsidRPr="00583B25" w:rsidRDefault="00583B25" w:rsidP="00583B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20.  </w:t>
      </w:r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 Сеть с </w:t>
      </w:r>
      <w:r w:rsidRPr="00583B25">
        <w:rPr>
          <w:rFonts w:ascii="Times New Roman" w:eastAsia="Calibri" w:hAnsi="Times New Roman" w:cs="Times New Roman"/>
          <w:sz w:val="28"/>
          <w:szCs w:val="28"/>
          <w:lang w:val="en-US"/>
        </w:rPr>
        <w:t>IP</w:t>
      </w:r>
      <w:r w:rsidRPr="00583B25">
        <w:rPr>
          <w:rFonts w:ascii="Times New Roman" w:eastAsia="Calibri" w:hAnsi="Times New Roman" w:cs="Times New Roman"/>
          <w:sz w:val="28"/>
          <w:szCs w:val="28"/>
        </w:rPr>
        <w:t>-адресом 192.168.1.0/24 разделить на две подсети с равным числом узлов.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83B25">
        <w:rPr>
          <w:rFonts w:ascii="Times New Roman" w:eastAsia="Calibri" w:hAnsi="Times New Roman" w:cs="Times New Roman"/>
          <w:sz w:val="28"/>
          <w:szCs w:val="28"/>
        </w:rPr>
        <w:t>Определить номера подсетей, их маски, широковещательные адреса и число узлов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3B25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14:paraId="7A030DE6" w14:textId="77777777" w:rsidR="00F31698" w:rsidRPr="00F31698" w:rsidRDefault="00F31698" w:rsidP="00583B2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39242B" w14:textId="77777777" w:rsidR="005B4643" w:rsidRPr="005B4643" w:rsidRDefault="005B4643" w:rsidP="00F02C9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52D69F3" w14:textId="77777777" w:rsidR="00DE16B5" w:rsidRPr="00DE16B5" w:rsidRDefault="00DE16B5" w:rsidP="00BA4C88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  <w:sz w:val="44"/>
          <w:szCs w:val="44"/>
          <w:shd w:val="clear" w:color="auto" w:fill="FFFFFF"/>
        </w:rPr>
      </w:pPr>
    </w:p>
    <w:p w14:paraId="7A46716E" w14:textId="77777777" w:rsidR="00422B35" w:rsidRPr="004E31EF" w:rsidRDefault="00422B35" w:rsidP="00BA4C88">
      <w:pPr>
        <w:tabs>
          <w:tab w:val="left" w:pos="709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422B35" w:rsidRPr="004E31EF" w:rsidSect="009A4F7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29342" w14:textId="77777777" w:rsidR="007E736E" w:rsidRDefault="007E736E" w:rsidP="009A4F79">
      <w:pPr>
        <w:spacing w:after="0" w:line="240" w:lineRule="auto"/>
      </w:pPr>
      <w:r>
        <w:separator/>
      </w:r>
    </w:p>
  </w:endnote>
  <w:endnote w:type="continuationSeparator" w:id="0">
    <w:p w14:paraId="4C53ADC5" w14:textId="77777777" w:rsidR="007E736E" w:rsidRDefault="007E736E" w:rsidP="009A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30868"/>
      <w:docPartObj>
        <w:docPartGallery w:val="Page Numbers (Bottom of Page)"/>
        <w:docPartUnique/>
      </w:docPartObj>
    </w:sdtPr>
    <w:sdtContent>
      <w:p w14:paraId="17CC0C8C" w14:textId="77777777" w:rsidR="009A4F79" w:rsidRDefault="002E285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A0A132E" w14:textId="77777777" w:rsidR="009A4F79" w:rsidRDefault="009A4F7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D8F43" w14:textId="77777777" w:rsidR="007E736E" w:rsidRDefault="007E736E" w:rsidP="009A4F79">
      <w:pPr>
        <w:spacing w:after="0" w:line="240" w:lineRule="auto"/>
      </w:pPr>
      <w:r>
        <w:separator/>
      </w:r>
    </w:p>
  </w:footnote>
  <w:footnote w:type="continuationSeparator" w:id="0">
    <w:p w14:paraId="2BDC0203" w14:textId="77777777" w:rsidR="007E736E" w:rsidRDefault="007E736E" w:rsidP="009A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A0EA8"/>
    <w:multiLevelType w:val="hybridMultilevel"/>
    <w:tmpl w:val="D566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77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84"/>
    <w:rsid w:val="000A3294"/>
    <w:rsid w:val="000F1F78"/>
    <w:rsid w:val="0010466B"/>
    <w:rsid w:val="002E2859"/>
    <w:rsid w:val="00367390"/>
    <w:rsid w:val="003714D0"/>
    <w:rsid w:val="00422B35"/>
    <w:rsid w:val="00445CCA"/>
    <w:rsid w:val="004B3E0D"/>
    <w:rsid w:val="004E31EF"/>
    <w:rsid w:val="004F34EA"/>
    <w:rsid w:val="00572ED1"/>
    <w:rsid w:val="00583B25"/>
    <w:rsid w:val="00586FE9"/>
    <w:rsid w:val="00596924"/>
    <w:rsid w:val="005B4643"/>
    <w:rsid w:val="00736D6A"/>
    <w:rsid w:val="00762E08"/>
    <w:rsid w:val="007E736E"/>
    <w:rsid w:val="008E0EB0"/>
    <w:rsid w:val="009027B5"/>
    <w:rsid w:val="00934764"/>
    <w:rsid w:val="009A4F79"/>
    <w:rsid w:val="00A078E2"/>
    <w:rsid w:val="00A57AAE"/>
    <w:rsid w:val="00A87EDD"/>
    <w:rsid w:val="00B92C64"/>
    <w:rsid w:val="00BA4C88"/>
    <w:rsid w:val="00BD5FAE"/>
    <w:rsid w:val="00C63908"/>
    <w:rsid w:val="00C70DB2"/>
    <w:rsid w:val="00CF3D2A"/>
    <w:rsid w:val="00D34141"/>
    <w:rsid w:val="00DE16B5"/>
    <w:rsid w:val="00DF0484"/>
    <w:rsid w:val="00DF7B1F"/>
    <w:rsid w:val="00F02C93"/>
    <w:rsid w:val="00F3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29E73"/>
  <w15:docId w15:val="{E5CE44E0-6AC0-054F-8A26-4C5AC80D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34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464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A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4F79"/>
  </w:style>
  <w:style w:type="paragraph" w:styleId="a7">
    <w:name w:val="footer"/>
    <w:basedOn w:val="a"/>
    <w:link w:val="a8"/>
    <w:uiPriority w:val="99"/>
    <w:unhideWhenUsed/>
    <w:rsid w:val="009A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4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Виталий Быкадор</cp:lastModifiedBy>
  <cp:revision>36</cp:revision>
  <dcterms:created xsi:type="dcterms:W3CDTF">2015-10-09T08:33:00Z</dcterms:created>
  <dcterms:modified xsi:type="dcterms:W3CDTF">2024-09-27T19:54:00Z</dcterms:modified>
</cp:coreProperties>
</file>